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0" w:rsidRDefault="00F634E0" w:rsidP="00F634E0">
      <w:pPr>
        <w:pStyle w:val="KeinLeerraum"/>
        <w:spacing w:after="0"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Handreichung zum Arbeitsblatt: Plättchen legen</w:t>
      </w:r>
    </w:p>
    <w:p w:rsidR="00F634E0" w:rsidRDefault="00F634E0" w:rsidP="00F634E0">
      <w:pPr>
        <w:pStyle w:val="KeinLeerraum"/>
        <w:spacing w:after="0" w:line="360" w:lineRule="auto"/>
        <w:jc w:val="both"/>
        <w:rPr>
          <w:rFonts w:ascii="Arial" w:hAnsi="Arial" w:cs="Arial"/>
          <w:b/>
        </w:rPr>
      </w:pPr>
    </w:p>
    <w:p w:rsidR="00F634E0" w:rsidRDefault="00F634E0" w:rsidP="00F634E0">
      <w:pPr>
        <w:pStyle w:val="KeinLeerraum"/>
        <w:spacing w:after="0" w:line="360" w:lineRule="auto"/>
        <w:jc w:val="both"/>
        <w:rPr>
          <w:rFonts w:ascii="Arial" w:hAnsi="Arial" w:cs="Arial"/>
        </w:rPr>
      </w:pPr>
      <w:r w:rsidRPr="00C5044B">
        <w:rPr>
          <w:rFonts w:ascii="Arial" w:hAnsi="Arial" w:cs="Arial"/>
          <w:b/>
        </w:rPr>
        <w:t>Mathematisches Gebiet:</w:t>
      </w:r>
      <w:r>
        <w:rPr>
          <w:rFonts w:ascii="Arial" w:hAnsi="Arial" w:cs="Arial"/>
        </w:rPr>
        <w:t xml:space="preserve"> Primzahlen</w:t>
      </w:r>
    </w:p>
    <w:p w:rsidR="00F634E0" w:rsidRDefault="00F634E0" w:rsidP="00F634E0">
      <w:pPr>
        <w:pStyle w:val="KeinLeerraum"/>
        <w:spacing w:after="0" w:line="360" w:lineRule="auto"/>
        <w:jc w:val="both"/>
        <w:rPr>
          <w:rFonts w:ascii="Arial" w:hAnsi="Arial" w:cs="Arial"/>
        </w:rPr>
      </w:pPr>
      <w:r w:rsidRPr="00C5044B">
        <w:rPr>
          <w:rFonts w:ascii="Arial" w:hAnsi="Arial" w:cs="Arial"/>
          <w:b/>
        </w:rPr>
        <w:t>Zielgruppe:</w:t>
      </w:r>
      <w:r>
        <w:rPr>
          <w:rFonts w:ascii="Arial" w:hAnsi="Arial" w:cs="Arial"/>
        </w:rPr>
        <w:t xml:space="preserve"> Gymnasium, Klasse 6 / Oberschule, Klasse 5</w:t>
      </w:r>
    </w:p>
    <w:p w:rsidR="00F634E0" w:rsidRDefault="00F634E0" w:rsidP="00F634E0">
      <w:pPr>
        <w:pStyle w:val="KeinLeerraum"/>
        <w:spacing w:after="0" w:line="360" w:lineRule="auto"/>
        <w:jc w:val="both"/>
        <w:rPr>
          <w:rFonts w:ascii="Arial" w:hAnsi="Arial" w:cs="Arial"/>
          <w:b/>
        </w:rPr>
      </w:pPr>
    </w:p>
    <w:p w:rsidR="00F634E0" w:rsidRPr="00C5044B" w:rsidRDefault="00F634E0" w:rsidP="00F634E0">
      <w:pPr>
        <w:pStyle w:val="KeinLeerraum"/>
        <w:spacing w:after="0" w:line="360" w:lineRule="auto"/>
        <w:jc w:val="both"/>
        <w:rPr>
          <w:rFonts w:ascii="Arial" w:hAnsi="Arial" w:cs="Arial"/>
          <w:b/>
        </w:rPr>
      </w:pPr>
      <w:r w:rsidRPr="00C5044B">
        <w:rPr>
          <w:rFonts w:ascii="Arial" w:hAnsi="Arial" w:cs="Arial"/>
          <w:b/>
        </w:rPr>
        <w:t xml:space="preserve">Vorgeschlagener Einsatzzeitraum: </w:t>
      </w:r>
    </w:p>
    <w:p w:rsidR="00F634E0" w:rsidRDefault="00F634E0" w:rsidP="00F634E0">
      <w:pPr>
        <w:pStyle w:val="KeinLeerraum"/>
        <w:spacing w:after="0" w:line="360" w:lineRule="auto"/>
        <w:jc w:val="both"/>
        <w:rPr>
          <w:rFonts w:ascii="Arial" w:hAnsi="Arial" w:cs="Arial"/>
        </w:rPr>
      </w:pPr>
      <w:r>
        <w:rPr>
          <w:rFonts w:ascii="Arial" w:hAnsi="Arial" w:cs="Arial"/>
        </w:rPr>
        <w:t xml:space="preserve">Zur Erarbeitung des Primzahlbegriffs </w:t>
      </w:r>
    </w:p>
    <w:p w:rsidR="00F634E0" w:rsidRDefault="00F634E0" w:rsidP="00F634E0">
      <w:pPr>
        <w:pStyle w:val="KeinLeerraum"/>
        <w:spacing w:after="0" w:line="360" w:lineRule="auto"/>
        <w:jc w:val="both"/>
        <w:rPr>
          <w:rFonts w:ascii="Arial" w:hAnsi="Arial" w:cs="Arial"/>
        </w:rPr>
      </w:pPr>
      <w:r>
        <w:rPr>
          <w:rFonts w:ascii="Arial" w:hAnsi="Arial" w:cs="Arial"/>
        </w:rPr>
        <w:t>(Gymnasium: WP 3 „Primzahlen“)</w:t>
      </w:r>
    </w:p>
    <w:p w:rsidR="00F634E0" w:rsidRDefault="00F634E0" w:rsidP="00F634E0">
      <w:pPr>
        <w:pStyle w:val="KeinLeerraum"/>
        <w:spacing w:after="0" w:line="360" w:lineRule="auto"/>
        <w:jc w:val="both"/>
        <w:rPr>
          <w:rFonts w:ascii="Arial" w:hAnsi="Arial" w:cs="Arial"/>
        </w:rPr>
      </w:pPr>
      <w:r>
        <w:rPr>
          <w:rFonts w:ascii="Arial" w:hAnsi="Arial" w:cs="Arial"/>
        </w:rPr>
        <w:t>(Oberschule: LB 1 „Natürliche Zahlen“)</w:t>
      </w:r>
    </w:p>
    <w:p w:rsidR="00F634E0" w:rsidRDefault="00F634E0" w:rsidP="00F634E0">
      <w:pPr>
        <w:pStyle w:val="KeinLeerraum"/>
        <w:spacing w:after="0" w:line="360" w:lineRule="auto"/>
        <w:jc w:val="both"/>
        <w:rPr>
          <w:rFonts w:ascii="Arial" w:hAnsi="Arial" w:cs="Arial"/>
        </w:rPr>
      </w:pPr>
    </w:p>
    <w:p w:rsidR="00F634E0" w:rsidRPr="00C5044B" w:rsidRDefault="00F634E0" w:rsidP="00F634E0">
      <w:pPr>
        <w:pStyle w:val="KeinLeerraum"/>
        <w:spacing w:after="0" w:line="360" w:lineRule="auto"/>
        <w:jc w:val="both"/>
        <w:rPr>
          <w:rFonts w:ascii="Arial" w:hAnsi="Arial" w:cs="Arial"/>
          <w:b/>
        </w:rPr>
      </w:pPr>
      <w:r w:rsidRPr="00C5044B">
        <w:rPr>
          <w:rFonts w:ascii="Arial" w:hAnsi="Arial" w:cs="Arial"/>
          <w:b/>
        </w:rPr>
        <w:t>Vorausgesetzte Kenntnisse und Fähigkeiten:</w:t>
      </w:r>
    </w:p>
    <w:p w:rsidR="00F634E0" w:rsidRPr="00C1539B" w:rsidRDefault="00F634E0" w:rsidP="00F634E0">
      <w:pPr>
        <w:pStyle w:val="Listenabsatz"/>
        <w:numPr>
          <w:ilvl w:val="0"/>
          <w:numId w:val="11"/>
        </w:numPr>
        <w:spacing w:after="0" w:line="360" w:lineRule="auto"/>
        <w:ind w:left="714" w:hanging="357"/>
        <w:rPr>
          <w:rFonts w:ascii="Arial" w:hAnsi="Arial" w:cs="Arial"/>
          <w:noProof/>
          <w:lang w:eastAsia="de-DE"/>
        </w:rPr>
      </w:pPr>
      <w:r>
        <w:rPr>
          <w:rFonts w:ascii="Arial" w:hAnsi="Arial" w:cs="Arial"/>
          <w:noProof/>
          <w:lang w:eastAsia="de-DE"/>
        </w:rPr>
        <w:t>Kennen des Begriffs Teiler</w:t>
      </w:r>
    </w:p>
    <w:p w:rsidR="00F634E0" w:rsidRDefault="00F634E0" w:rsidP="00F634E0">
      <w:pPr>
        <w:pStyle w:val="KeinLeerraum"/>
        <w:numPr>
          <w:ilvl w:val="0"/>
          <w:numId w:val="11"/>
        </w:numPr>
        <w:spacing w:after="0" w:line="360" w:lineRule="auto"/>
        <w:jc w:val="both"/>
        <w:rPr>
          <w:rFonts w:ascii="Arial" w:hAnsi="Arial" w:cs="Arial"/>
        </w:rPr>
      </w:pPr>
      <w:r>
        <w:rPr>
          <w:rFonts w:ascii="Arial" w:hAnsi="Arial" w:cs="Arial"/>
        </w:rPr>
        <w:t>Beherrschen der Zerlegung einer Zahl in ein Produkt zweier Teiler</w:t>
      </w:r>
    </w:p>
    <w:p w:rsidR="00F634E0" w:rsidRDefault="00F634E0" w:rsidP="00F634E0">
      <w:pPr>
        <w:pStyle w:val="KeinLeerraum"/>
        <w:spacing w:after="0" w:line="360" w:lineRule="auto"/>
        <w:ind w:left="720"/>
        <w:jc w:val="both"/>
        <w:rPr>
          <w:rFonts w:ascii="Arial" w:hAnsi="Arial" w:cs="Arial"/>
        </w:rPr>
      </w:pPr>
    </w:p>
    <w:p w:rsidR="00F634E0" w:rsidRDefault="00F634E0" w:rsidP="00F634E0">
      <w:pPr>
        <w:pStyle w:val="KeinLeerraum"/>
        <w:spacing w:after="0" w:line="360" w:lineRule="auto"/>
        <w:jc w:val="both"/>
        <w:rPr>
          <w:rFonts w:ascii="Arial" w:hAnsi="Arial" w:cs="Arial"/>
        </w:rPr>
      </w:pPr>
      <w:r w:rsidRPr="002324FD">
        <w:rPr>
          <w:rFonts w:ascii="Arial" w:hAnsi="Arial" w:cs="Arial"/>
          <w:b/>
        </w:rPr>
        <w:t>Zeitvorgabe:</w:t>
      </w:r>
      <w:r>
        <w:rPr>
          <w:rFonts w:ascii="Arial" w:hAnsi="Arial" w:cs="Arial"/>
        </w:rPr>
        <w:t xml:space="preserve"> 25 Minuten</w:t>
      </w:r>
    </w:p>
    <w:p w:rsidR="00F634E0" w:rsidRDefault="00F634E0" w:rsidP="00F634E0">
      <w:pPr>
        <w:pStyle w:val="KeinLeerraum"/>
        <w:spacing w:after="0" w:line="360" w:lineRule="auto"/>
        <w:jc w:val="both"/>
        <w:rPr>
          <w:rFonts w:ascii="Arial" w:hAnsi="Arial" w:cs="Arial"/>
        </w:rPr>
      </w:pPr>
    </w:p>
    <w:p w:rsidR="00F634E0" w:rsidRPr="00BD630A" w:rsidRDefault="00F634E0" w:rsidP="00F634E0">
      <w:pPr>
        <w:pStyle w:val="KeinLeerraum"/>
        <w:spacing w:after="0" w:line="360" w:lineRule="auto"/>
        <w:jc w:val="both"/>
        <w:rPr>
          <w:rFonts w:ascii="Arial" w:hAnsi="Arial" w:cs="Arial"/>
        </w:rPr>
      </w:pPr>
      <w:r w:rsidRPr="00C5044B">
        <w:rPr>
          <w:rFonts w:ascii="Arial" w:hAnsi="Arial" w:cs="Arial"/>
          <w:b/>
        </w:rPr>
        <w:t>Inhalt</w:t>
      </w:r>
      <w:r>
        <w:rPr>
          <w:rFonts w:ascii="Arial" w:hAnsi="Arial" w:cs="Arial"/>
          <w:b/>
        </w:rPr>
        <w:t>:</w:t>
      </w:r>
      <w:r w:rsidRPr="00BD630A">
        <w:rPr>
          <w:rFonts w:ascii="Arial" w:hAnsi="Arial" w:cs="Arial"/>
        </w:rPr>
        <w:t> </w:t>
      </w:r>
    </w:p>
    <w:p w:rsidR="00F634E0" w:rsidRDefault="00F634E0" w:rsidP="00F634E0">
      <w:pPr>
        <w:pStyle w:val="KeinLeerraum"/>
        <w:spacing w:after="0" w:line="360" w:lineRule="auto"/>
        <w:jc w:val="both"/>
        <w:rPr>
          <w:rFonts w:ascii="Arial" w:hAnsi="Arial" w:cs="Arial"/>
        </w:rPr>
      </w:pPr>
      <w:r>
        <w:rPr>
          <w:rFonts w:ascii="Arial" w:hAnsi="Arial" w:cs="Arial"/>
        </w:rPr>
        <w:t xml:space="preserve">Das Arbeitsblatt dient zur inhaltlichen Erarbeitung des Primzahlbegriffs. Abhängig von der jeweiligen Unterrichtssituation kann es in Einzel-, Partner- oder Gruppenarbeit bearbeitet werden. </w:t>
      </w:r>
    </w:p>
    <w:p w:rsidR="00F634E0" w:rsidRDefault="00F634E0" w:rsidP="00F634E0">
      <w:pPr>
        <w:pStyle w:val="KeinLeerraum"/>
        <w:spacing w:after="0" w:line="360" w:lineRule="auto"/>
        <w:jc w:val="both"/>
        <w:rPr>
          <w:rFonts w:ascii="Arial" w:hAnsi="Arial" w:cs="Arial"/>
        </w:rPr>
      </w:pPr>
      <w:r>
        <w:rPr>
          <w:rFonts w:ascii="Arial" w:hAnsi="Arial" w:cs="Arial"/>
        </w:rPr>
        <w:t>Die Schülerinnen und Schüler stellen Zahlen enaktiv mit Hilfe von kleinen Papierquadraten dar, indem sie eine Zahl jeweils als Rechteck darstellen, dessen Seitenlängen so groß wie jeweils zwei Teiler dieser Zahl sind. Dies geschieht noch nicht algorithmisch, sondern eher durch (systematisches) Probieren. Auf diese Art und Weise finden die Schülerinnen und Schüler alle Teiler für insgesamt 8 verschiedene Zahlen.</w:t>
      </w:r>
    </w:p>
    <w:p w:rsidR="00F634E0" w:rsidRDefault="00F634E0" w:rsidP="00F634E0">
      <w:pPr>
        <w:pStyle w:val="KeinLeerraum"/>
        <w:spacing w:after="0" w:line="360" w:lineRule="auto"/>
        <w:jc w:val="both"/>
        <w:rPr>
          <w:rFonts w:ascii="Arial" w:hAnsi="Arial" w:cs="Arial"/>
        </w:rPr>
      </w:pPr>
      <w:r>
        <w:rPr>
          <w:rFonts w:ascii="Arial" w:hAnsi="Arial" w:cs="Arial"/>
        </w:rPr>
        <w:t xml:space="preserve">Anschließend betrachten die Lernenden die Anzahl der Teiler der einzelnen Zahlen und vergleichen diese. Dabei wird deutlich, dass einige Zahlen nur zwei Teiler besitzen – die 1 und die Zahl selbst. </w:t>
      </w:r>
    </w:p>
    <w:p w:rsidR="00F634E0" w:rsidRDefault="00F634E0" w:rsidP="00F634E0">
      <w:pPr>
        <w:pStyle w:val="KeinLeerraum"/>
        <w:spacing w:after="0" w:line="360" w:lineRule="auto"/>
        <w:jc w:val="both"/>
        <w:rPr>
          <w:rFonts w:ascii="Arial" w:hAnsi="Arial" w:cs="Arial"/>
        </w:rPr>
      </w:pPr>
      <w:r>
        <w:rPr>
          <w:rFonts w:ascii="Arial" w:hAnsi="Arial" w:cs="Arial"/>
        </w:rPr>
        <w:t xml:space="preserve">Ausgehend von dieser Erkenntnis kann im Anschluss an die Bearbeitung des Arbeitsblattes der Primzahlbegriff eingeführt werden. </w:t>
      </w:r>
    </w:p>
    <w:p w:rsidR="00F634E0" w:rsidRDefault="00F634E0" w:rsidP="00F634E0">
      <w:pPr>
        <w:pStyle w:val="KeinLeerraum"/>
        <w:spacing w:after="0" w:line="360" w:lineRule="auto"/>
        <w:jc w:val="both"/>
        <w:rPr>
          <w:rFonts w:ascii="Arial" w:hAnsi="Arial" w:cs="Arial"/>
        </w:rPr>
      </w:pPr>
    </w:p>
    <w:p w:rsidR="00667722" w:rsidRDefault="00667722" w:rsidP="00F634E0">
      <w:pPr>
        <w:pStyle w:val="KeinLeerraum"/>
        <w:spacing w:after="0" w:line="360" w:lineRule="auto"/>
        <w:jc w:val="both"/>
        <w:rPr>
          <w:rFonts w:ascii="Arial" w:hAnsi="Arial" w:cs="Arial"/>
        </w:rPr>
      </w:pPr>
    </w:p>
    <w:p w:rsidR="00667722" w:rsidRDefault="00667722" w:rsidP="00F634E0">
      <w:pPr>
        <w:pStyle w:val="KeinLeerraum"/>
        <w:spacing w:after="0" w:line="360" w:lineRule="auto"/>
        <w:jc w:val="both"/>
        <w:rPr>
          <w:rFonts w:ascii="Arial" w:hAnsi="Arial" w:cs="Arial"/>
        </w:rPr>
      </w:pPr>
    </w:p>
    <w:p w:rsidR="00667722" w:rsidRDefault="00667722" w:rsidP="00F634E0">
      <w:pPr>
        <w:pStyle w:val="KeinLeerraum"/>
        <w:spacing w:after="0" w:line="360" w:lineRule="auto"/>
        <w:jc w:val="both"/>
        <w:rPr>
          <w:rFonts w:ascii="Arial" w:hAnsi="Arial" w:cs="Arial"/>
        </w:rPr>
      </w:pPr>
    </w:p>
    <w:p w:rsidR="00667722" w:rsidRDefault="00667722" w:rsidP="00F634E0">
      <w:pPr>
        <w:pStyle w:val="KeinLeerraum"/>
        <w:spacing w:after="0" w:line="360" w:lineRule="auto"/>
        <w:jc w:val="both"/>
        <w:rPr>
          <w:rFonts w:ascii="Arial" w:hAnsi="Arial" w:cs="Arial"/>
        </w:rPr>
      </w:pPr>
    </w:p>
    <w:p w:rsidR="00667722" w:rsidRDefault="00667722" w:rsidP="00F634E0">
      <w:pPr>
        <w:pStyle w:val="KeinLeerraum"/>
        <w:spacing w:after="0" w:line="360" w:lineRule="auto"/>
        <w:jc w:val="both"/>
        <w:rPr>
          <w:rFonts w:ascii="Arial" w:hAnsi="Arial" w:cs="Arial"/>
        </w:rPr>
      </w:pPr>
    </w:p>
    <w:p w:rsidR="00F634E0" w:rsidRPr="00C5044B" w:rsidRDefault="00F634E0" w:rsidP="00F634E0">
      <w:pPr>
        <w:pStyle w:val="KeinLeerraum"/>
        <w:spacing w:after="0" w:line="360" w:lineRule="auto"/>
        <w:jc w:val="both"/>
        <w:rPr>
          <w:rFonts w:ascii="Arial" w:hAnsi="Arial" w:cs="Arial"/>
          <w:b/>
        </w:rPr>
      </w:pPr>
      <w:r w:rsidRPr="00C5044B">
        <w:rPr>
          <w:rFonts w:ascii="Arial" w:hAnsi="Arial" w:cs="Arial"/>
          <w:b/>
        </w:rPr>
        <w:lastRenderedPageBreak/>
        <w:t>Zu erlernende Kenntnisse und Fähigkeiten:</w:t>
      </w:r>
    </w:p>
    <w:p w:rsidR="00F634E0" w:rsidRDefault="00F634E0" w:rsidP="00667722">
      <w:pPr>
        <w:pStyle w:val="KeinLeerraum"/>
        <w:numPr>
          <w:ilvl w:val="0"/>
          <w:numId w:val="10"/>
        </w:numPr>
        <w:spacing w:after="0" w:line="360" w:lineRule="auto"/>
        <w:jc w:val="both"/>
        <w:rPr>
          <w:rFonts w:ascii="Arial" w:hAnsi="Arial" w:cs="Arial"/>
        </w:rPr>
      </w:pPr>
      <w:r>
        <w:rPr>
          <w:rFonts w:ascii="Arial" w:hAnsi="Arial" w:cs="Arial"/>
        </w:rPr>
        <w:t xml:space="preserve">Die Schülerinnen und Schüler können </w:t>
      </w:r>
      <w:r w:rsidR="00667722">
        <w:rPr>
          <w:rFonts w:ascii="Arial" w:hAnsi="Arial" w:cs="Arial"/>
        </w:rPr>
        <w:t>Zahlen als zusammengesetztes Rechteck aus kleinen Plättchen darstellen.</w:t>
      </w:r>
    </w:p>
    <w:p w:rsidR="00667722" w:rsidRDefault="00667722" w:rsidP="00667722">
      <w:pPr>
        <w:pStyle w:val="KeinLeerraum"/>
        <w:numPr>
          <w:ilvl w:val="0"/>
          <w:numId w:val="10"/>
        </w:numPr>
        <w:spacing w:after="0" w:line="360" w:lineRule="auto"/>
        <w:jc w:val="both"/>
        <w:rPr>
          <w:rFonts w:ascii="Arial" w:hAnsi="Arial" w:cs="Arial"/>
        </w:rPr>
      </w:pPr>
      <w:r>
        <w:rPr>
          <w:rFonts w:ascii="Arial" w:hAnsi="Arial" w:cs="Arial"/>
        </w:rPr>
        <w:t>Mit Hilfe der Darstellung als Rechtecke können die Schü</w:t>
      </w:r>
      <w:r w:rsidR="00863589">
        <w:rPr>
          <w:rFonts w:ascii="Arial" w:hAnsi="Arial" w:cs="Arial"/>
        </w:rPr>
        <w:t>lerinnen und Schüler alle Zahlen</w:t>
      </w:r>
      <w:r>
        <w:rPr>
          <w:rFonts w:ascii="Arial" w:hAnsi="Arial" w:cs="Arial"/>
        </w:rPr>
        <w:t xml:space="preserve"> einer Zahl ermitteln.</w:t>
      </w:r>
    </w:p>
    <w:p w:rsidR="00667722" w:rsidRDefault="00667722" w:rsidP="00667722">
      <w:pPr>
        <w:pStyle w:val="KeinLeerraum"/>
        <w:numPr>
          <w:ilvl w:val="0"/>
          <w:numId w:val="10"/>
        </w:numPr>
        <w:spacing w:after="0" w:line="360" w:lineRule="auto"/>
        <w:jc w:val="both"/>
        <w:rPr>
          <w:rFonts w:ascii="Arial" w:hAnsi="Arial" w:cs="Arial"/>
        </w:rPr>
      </w:pPr>
      <w:r>
        <w:rPr>
          <w:rFonts w:ascii="Arial" w:hAnsi="Arial" w:cs="Arial"/>
        </w:rPr>
        <w:t>Die Schülerinnen und Schüler stellen fest, dass bestimmte Za</w:t>
      </w:r>
      <w:r w:rsidR="00863589">
        <w:rPr>
          <w:rFonts w:ascii="Arial" w:hAnsi="Arial" w:cs="Arial"/>
        </w:rPr>
        <w:t>hlen nicht mehr als zwei</w:t>
      </w:r>
      <w:r>
        <w:rPr>
          <w:rFonts w:ascii="Arial" w:hAnsi="Arial" w:cs="Arial"/>
        </w:rPr>
        <w:t xml:space="preserve"> Teiler besitzen und können solche Zahlen angeben. </w:t>
      </w:r>
    </w:p>
    <w:p w:rsidR="00F634E0" w:rsidRDefault="00F634E0" w:rsidP="00F634E0">
      <w:pPr>
        <w:pStyle w:val="KeinLeerraum"/>
        <w:spacing w:after="0" w:line="360" w:lineRule="auto"/>
        <w:jc w:val="both"/>
        <w:rPr>
          <w:rFonts w:ascii="Arial" w:hAnsi="Arial" w:cs="Arial"/>
        </w:rPr>
      </w:pPr>
    </w:p>
    <w:p w:rsidR="00F634E0" w:rsidRPr="00C5044B" w:rsidRDefault="00F634E0" w:rsidP="00F634E0">
      <w:pPr>
        <w:pStyle w:val="KeinLeerraum"/>
        <w:spacing w:after="0" w:line="360" w:lineRule="auto"/>
        <w:jc w:val="both"/>
        <w:rPr>
          <w:rFonts w:ascii="Arial" w:hAnsi="Arial" w:cs="Arial"/>
          <w:b/>
        </w:rPr>
      </w:pPr>
      <w:r w:rsidRPr="00C5044B">
        <w:rPr>
          <w:rFonts w:ascii="Arial" w:hAnsi="Arial" w:cs="Arial"/>
          <w:b/>
        </w:rPr>
        <w:t>Materialbedarf:</w:t>
      </w:r>
    </w:p>
    <w:p w:rsidR="00F634E0" w:rsidRDefault="00F634E0" w:rsidP="00F634E0">
      <w:pPr>
        <w:pStyle w:val="KeinLeerraum"/>
        <w:spacing w:after="0" w:line="360" w:lineRule="auto"/>
        <w:jc w:val="both"/>
        <w:rPr>
          <w:rFonts w:ascii="Arial" w:hAnsi="Arial" w:cs="Arial"/>
        </w:rPr>
      </w:pPr>
      <w:r w:rsidRPr="00BD630A">
        <w:rPr>
          <w:rFonts w:ascii="Arial" w:hAnsi="Arial" w:cs="Arial"/>
        </w:rPr>
        <w:t>1 Arbeitsblatt pro Schüler</w:t>
      </w:r>
    </w:p>
    <w:p w:rsidR="00F634E0" w:rsidRDefault="00667722" w:rsidP="00F634E0">
      <w:pPr>
        <w:pStyle w:val="KeinLeerraum"/>
        <w:spacing w:after="0" w:line="360" w:lineRule="auto"/>
        <w:jc w:val="both"/>
        <w:rPr>
          <w:rFonts w:ascii="Arial" w:hAnsi="Arial" w:cs="Arial"/>
        </w:rPr>
      </w:pPr>
      <w:r>
        <w:rPr>
          <w:rFonts w:ascii="Arial" w:hAnsi="Arial" w:cs="Arial"/>
        </w:rPr>
        <w:t xml:space="preserve">1 </w:t>
      </w:r>
      <w:r w:rsidR="00F634E0">
        <w:rPr>
          <w:rFonts w:ascii="Arial" w:hAnsi="Arial" w:cs="Arial"/>
        </w:rPr>
        <w:t>Schere</w:t>
      </w:r>
      <w:r>
        <w:rPr>
          <w:rFonts w:ascii="Arial" w:hAnsi="Arial" w:cs="Arial"/>
        </w:rPr>
        <w:t xml:space="preserve"> pro Schüler / Paar / Gruppe </w:t>
      </w: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after="0" w:line="360" w:lineRule="auto"/>
        <w:jc w:val="both"/>
        <w:rPr>
          <w:rFonts w:ascii="Arial" w:hAnsi="Arial" w:cs="Arial"/>
        </w:rPr>
      </w:pPr>
    </w:p>
    <w:p w:rsidR="00F634E0" w:rsidRDefault="00F634E0" w:rsidP="00F634E0">
      <w:pPr>
        <w:pStyle w:val="KeinLeerraum"/>
        <w:spacing w:line="360" w:lineRule="auto"/>
        <w:jc w:val="both"/>
        <w:rPr>
          <w:rFonts w:ascii="Arial" w:hAnsi="Arial" w:cs="Arial"/>
        </w:rPr>
      </w:pPr>
    </w:p>
    <w:p w:rsidR="00F634E0" w:rsidRDefault="00F634E0" w:rsidP="00F634E0">
      <w:pPr>
        <w:pStyle w:val="KeinLeerraum"/>
        <w:spacing w:line="360" w:lineRule="auto"/>
        <w:jc w:val="both"/>
        <w:rPr>
          <w:rFonts w:ascii="Arial" w:hAnsi="Arial" w:cs="Arial"/>
        </w:rPr>
      </w:pPr>
    </w:p>
    <w:p w:rsidR="00F634E0" w:rsidRDefault="00F634E0"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667722" w:rsidRDefault="00667722" w:rsidP="00F634E0">
      <w:pPr>
        <w:pStyle w:val="KeinLeerraum"/>
        <w:spacing w:line="360" w:lineRule="auto"/>
        <w:jc w:val="both"/>
        <w:rPr>
          <w:rFonts w:ascii="Arial" w:hAnsi="Arial" w:cs="Arial"/>
        </w:rPr>
      </w:pPr>
    </w:p>
    <w:p w:rsidR="00F634E0" w:rsidRDefault="00F634E0" w:rsidP="00F634E0">
      <w:pPr>
        <w:pStyle w:val="KeinLeerraum"/>
        <w:spacing w:line="360" w:lineRule="auto"/>
        <w:jc w:val="both"/>
        <w:rPr>
          <w:rFonts w:ascii="Arial" w:hAnsi="Arial" w:cs="Arial"/>
        </w:rPr>
      </w:pPr>
    </w:p>
    <w:p w:rsidR="007746B7" w:rsidRPr="003E30E2" w:rsidRDefault="00F634E0" w:rsidP="003E30E2">
      <w:pPr>
        <w:pStyle w:val="Aufgabentitel"/>
        <w:spacing w:before="0" w:beforeAutospacing="0" w:after="0" w:line="360" w:lineRule="auto"/>
        <w:rPr>
          <w:rFonts w:ascii="Arial" w:hAnsi="Arial" w:cs="Arial"/>
          <w:sz w:val="28"/>
          <w:szCs w:val="28"/>
          <w:u w:val="single"/>
        </w:rPr>
      </w:pPr>
      <w:r>
        <w:rPr>
          <w:rFonts w:ascii="Arial" w:hAnsi="Arial" w:cs="Arial"/>
          <w:sz w:val="28"/>
          <w:szCs w:val="28"/>
          <w:u w:val="single"/>
        </w:rPr>
        <w:lastRenderedPageBreak/>
        <w:t xml:space="preserve">Arbeitsblatt: </w:t>
      </w:r>
      <w:r w:rsidR="007746B7" w:rsidRPr="003E30E2">
        <w:rPr>
          <w:rFonts w:ascii="Arial" w:hAnsi="Arial" w:cs="Arial"/>
          <w:sz w:val="28"/>
          <w:szCs w:val="28"/>
          <w:u w:val="single"/>
        </w:rPr>
        <w:t>Plättchen legen</w:t>
      </w:r>
    </w:p>
    <w:p w:rsidR="007746B7" w:rsidRPr="003E30E2" w:rsidRDefault="007746B7" w:rsidP="00D71D79">
      <w:pPr>
        <w:pStyle w:val="AufgabeohneNummerierung"/>
      </w:pPr>
      <w:r w:rsidRPr="003E30E2">
        <w:t xml:space="preserve">Eine Zahl lässt sich durch kleine Quadrate </w:t>
      </w:r>
      <w:r w:rsidRPr="00D71D79">
        <w:t>darstellen</w:t>
      </w:r>
      <w:r w:rsidRPr="003E30E2">
        <w:t xml:space="preserve">. Dabei werden die Quadrate so zu einem Rechteck gelegt, dass die Anzahl der Quadrate einer Seite des Rechtecks multipliziert mit der Anzahl der Quadrate der anderen Seite des Rechtecks die Zahl selbst ergibt. </w:t>
      </w:r>
    </w:p>
    <w:p w:rsidR="007746B7" w:rsidRPr="003E30E2" w:rsidRDefault="007746B7" w:rsidP="00D71D79">
      <w:pPr>
        <w:pStyle w:val="AufgabeohneNummerierung"/>
        <w:tabs>
          <w:tab w:val="left" w:pos="5529"/>
        </w:tabs>
      </w:pPr>
      <w:r w:rsidRPr="003E30E2">
        <w:t>Beispiel: Die Zahl 16 kann durch kleine Quadra</w:t>
      </w:r>
      <w:r w:rsidR="00BC68FE" w:rsidRPr="003E30E2">
        <w:t>te wie folgt dargestellt werden.</w:t>
      </w:r>
    </w:p>
    <w:p w:rsidR="005E1930" w:rsidRPr="003E30E2" w:rsidRDefault="00D02B55" w:rsidP="003E30E2">
      <w:pPr>
        <w:pStyle w:val="AufgabeohneNummerierung"/>
        <w:spacing w:after="0" w:line="360" w:lineRule="auto"/>
        <w:rPr>
          <w:rFonts w:cs="Arial"/>
        </w:rPr>
      </w:pPr>
      <w:r w:rsidRPr="003E30E2">
        <w:rPr>
          <w:rFonts w:cs="Arial"/>
          <w:noProof/>
        </w:rPr>
        <w:drawing>
          <wp:inline distT="0" distB="0" distL="0" distR="0">
            <wp:extent cx="5760720" cy="866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ettchen_01.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66775"/>
                    </a:xfrm>
                    <a:prstGeom prst="rect">
                      <a:avLst/>
                    </a:prstGeom>
                  </pic:spPr>
                </pic:pic>
              </a:graphicData>
            </a:graphic>
          </wp:inline>
        </w:drawing>
      </w:r>
    </w:p>
    <w:p w:rsidR="007746B7" w:rsidRPr="003E30E2" w:rsidRDefault="008F325F" w:rsidP="00D71D79">
      <w:pPr>
        <w:pStyle w:val="AufgabeohneNummerierung"/>
      </w:pPr>
      <w:r w:rsidRPr="003E30E2">
        <w:t>Auf diese Art und Weise kann man alle Teiler einer Zahl bestimmen. Für die 16 ergeben sich genau 5 Teiler: die 1, 2, 4, 8 und 16.</w:t>
      </w:r>
    </w:p>
    <w:p w:rsidR="007746B7" w:rsidRPr="003E30E2" w:rsidRDefault="007746B7" w:rsidP="00D71D79">
      <w:pPr>
        <w:pStyle w:val="AufgabemitNummerierung123"/>
      </w:pPr>
      <w:r w:rsidRPr="003E30E2">
        <w:t xml:space="preserve">Schneide die </w:t>
      </w:r>
      <w:r w:rsidRPr="00D71D79">
        <w:t>Quadrate</w:t>
      </w:r>
      <w:r w:rsidRPr="003E30E2">
        <w:t xml:space="preserve"> </w:t>
      </w:r>
      <w:r w:rsidR="00C05142">
        <w:t xml:space="preserve">unten auf der Seite </w:t>
      </w:r>
      <w:r w:rsidRPr="003E30E2">
        <w:t>an der gestrichelten Linie auseinander.</w:t>
      </w:r>
    </w:p>
    <w:p w:rsidR="004C6A3A" w:rsidRPr="003E30E2" w:rsidRDefault="008F325F" w:rsidP="00D71D79">
      <w:pPr>
        <w:pStyle w:val="AufgabemitNummerierung123"/>
        <w:spacing w:after="120"/>
      </w:pPr>
      <w:r w:rsidRPr="00D71D79">
        <w:t>Versuche</w:t>
      </w:r>
      <w:r w:rsidRPr="003E30E2">
        <w:t xml:space="preserve"> die Zahlen 8, 12, 7, 15, 3, 10, 4 und 13 so mit den Quadraten zu legen, dass ein Rechteck entsteht. Finde alle Möglichkeiten und trage für jede Zahl die Anzahl der Teiler in die Tabelle ein.</w:t>
      </w:r>
    </w:p>
    <w:tbl>
      <w:tblPr>
        <w:tblStyle w:val="TabelleAufgabe"/>
        <w:tblW w:w="8660" w:type="dxa"/>
        <w:tblLayout w:type="fixed"/>
        <w:tblLook w:val="04A0" w:firstRow="1" w:lastRow="0" w:firstColumn="1" w:lastColumn="0" w:noHBand="0" w:noVBand="1"/>
      </w:tblPr>
      <w:tblGrid>
        <w:gridCol w:w="1928"/>
        <w:gridCol w:w="748"/>
        <w:gridCol w:w="748"/>
        <w:gridCol w:w="748"/>
        <w:gridCol w:w="748"/>
        <w:gridCol w:w="748"/>
        <w:gridCol w:w="748"/>
        <w:gridCol w:w="748"/>
        <w:gridCol w:w="748"/>
        <w:gridCol w:w="748"/>
      </w:tblGrid>
      <w:tr w:rsidR="004C6A3A" w:rsidRPr="003E30E2" w:rsidTr="00D71D79">
        <w:trPr>
          <w:trHeight w:val="340"/>
        </w:trPr>
        <w:tc>
          <w:tcPr>
            <w:tcW w:w="1928" w:type="dxa"/>
            <w:shd w:val="clear" w:color="auto" w:fill="F2F2F2" w:themeFill="background1" w:themeFillShade="F2"/>
            <w:vAlign w:val="center"/>
          </w:tcPr>
          <w:p w:rsidR="004C6A3A" w:rsidRPr="003E30E2" w:rsidRDefault="004C6A3A" w:rsidP="00D71D79">
            <w:pPr>
              <w:pStyle w:val="Tabelle"/>
              <w:jc w:val="left"/>
              <w:rPr>
                <w:rFonts w:ascii="Arial" w:hAnsi="Arial" w:cs="Arial"/>
              </w:rPr>
            </w:pPr>
            <w:r w:rsidRPr="003E30E2">
              <w:rPr>
                <w:rFonts w:ascii="Arial" w:hAnsi="Arial" w:cs="Arial"/>
              </w:rPr>
              <w:t>Zahl</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3</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4</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7</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8</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10</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12</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13</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15</w:t>
            </w:r>
          </w:p>
        </w:tc>
        <w:tc>
          <w:tcPr>
            <w:tcW w:w="748" w:type="dxa"/>
            <w:shd w:val="clear" w:color="auto" w:fill="F2F2F2" w:themeFill="background1" w:themeFillShade="F2"/>
            <w:vAlign w:val="center"/>
          </w:tcPr>
          <w:p w:rsidR="004C6A3A" w:rsidRPr="003E30E2" w:rsidRDefault="004C6A3A" w:rsidP="00D71D79">
            <w:pPr>
              <w:pStyle w:val="Tabelle"/>
              <w:rPr>
                <w:rFonts w:ascii="Arial" w:hAnsi="Arial" w:cs="Arial"/>
              </w:rPr>
            </w:pPr>
            <w:r w:rsidRPr="003E30E2">
              <w:rPr>
                <w:rFonts w:ascii="Arial" w:hAnsi="Arial" w:cs="Arial"/>
              </w:rPr>
              <w:t>16</w:t>
            </w:r>
          </w:p>
        </w:tc>
      </w:tr>
      <w:tr w:rsidR="004C6A3A" w:rsidRPr="003E30E2" w:rsidTr="00D71D79">
        <w:trPr>
          <w:trHeight w:val="340"/>
        </w:trPr>
        <w:tc>
          <w:tcPr>
            <w:tcW w:w="1928" w:type="dxa"/>
            <w:shd w:val="clear" w:color="auto" w:fill="F2F2F2" w:themeFill="background1" w:themeFillShade="F2"/>
            <w:vAlign w:val="center"/>
          </w:tcPr>
          <w:p w:rsidR="004C6A3A" w:rsidRPr="003E30E2" w:rsidRDefault="004C6A3A" w:rsidP="00D71D79">
            <w:pPr>
              <w:pStyle w:val="Tabelle"/>
              <w:jc w:val="left"/>
              <w:rPr>
                <w:rFonts w:ascii="Arial" w:hAnsi="Arial" w:cs="Arial"/>
              </w:rPr>
            </w:pPr>
            <w:r w:rsidRPr="003E30E2">
              <w:rPr>
                <w:rFonts w:ascii="Arial" w:hAnsi="Arial" w:cs="Arial"/>
              </w:rPr>
              <w:t>Anz</w:t>
            </w:r>
            <w:r w:rsidR="008F325F" w:rsidRPr="003E30E2">
              <w:rPr>
                <w:rFonts w:ascii="Arial" w:hAnsi="Arial" w:cs="Arial"/>
              </w:rPr>
              <w:t>ahl</w:t>
            </w:r>
            <w:r w:rsidRPr="003E30E2">
              <w:rPr>
                <w:rFonts w:ascii="Arial" w:hAnsi="Arial" w:cs="Arial"/>
              </w:rPr>
              <w:t xml:space="preserve"> </w:t>
            </w:r>
            <w:r w:rsidR="008F325F" w:rsidRPr="003E30E2">
              <w:rPr>
                <w:rFonts w:ascii="Arial" w:hAnsi="Arial" w:cs="Arial"/>
              </w:rPr>
              <w:t>Teiler</w:t>
            </w: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4C6A3A" w:rsidP="00D71D79">
            <w:pPr>
              <w:pStyle w:val="Tabelle"/>
              <w:rPr>
                <w:rFonts w:ascii="Arial" w:hAnsi="Arial" w:cs="Arial"/>
              </w:rPr>
            </w:pPr>
          </w:p>
        </w:tc>
        <w:tc>
          <w:tcPr>
            <w:tcW w:w="748" w:type="dxa"/>
            <w:vAlign w:val="center"/>
          </w:tcPr>
          <w:p w:rsidR="004C6A3A" w:rsidRPr="003E30E2" w:rsidRDefault="008F325F" w:rsidP="00D71D79">
            <w:pPr>
              <w:pStyle w:val="Tabelle"/>
              <w:rPr>
                <w:rFonts w:ascii="Arial" w:hAnsi="Arial" w:cs="Arial"/>
              </w:rPr>
            </w:pPr>
            <w:r w:rsidRPr="003E30E2">
              <w:rPr>
                <w:rFonts w:ascii="Arial" w:hAnsi="Arial" w:cs="Arial"/>
              </w:rPr>
              <w:t>5</w:t>
            </w:r>
          </w:p>
        </w:tc>
      </w:tr>
    </w:tbl>
    <w:p w:rsidR="007746B7" w:rsidRPr="00C05142" w:rsidRDefault="00F634E0" w:rsidP="00D71D79">
      <w:pPr>
        <w:pStyle w:val="AufgabemitNummerierung123"/>
        <w:spacing w:before="360"/>
      </w:pPr>
      <w:r w:rsidRPr="00C05142">
        <w:t>Vergleich</w:t>
      </w:r>
      <w:r w:rsidR="00C05142">
        <w:t>e</w:t>
      </w:r>
      <w:r w:rsidRPr="00C05142">
        <w:t xml:space="preserve"> die Anzahl der Teiler </w:t>
      </w:r>
      <w:r w:rsidR="00C05142">
        <w:t>der Zahlen 3, 7 und 13. B</w:t>
      </w:r>
      <w:r w:rsidRPr="00C05142">
        <w:t xml:space="preserve">eschreibe, was </w:t>
      </w:r>
      <w:r w:rsidR="00C05142">
        <w:t xml:space="preserve">die Teiler dieser Zahlen gemeinsam haben. </w:t>
      </w:r>
    </w:p>
    <w:p w:rsidR="00791F60" w:rsidRPr="003E30E2" w:rsidRDefault="00791F60" w:rsidP="00726615">
      <w:pPr>
        <w:pStyle w:val="Antwortzeile"/>
      </w:pPr>
      <w:r w:rsidRPr="003E30E2">
        <w:t>________________________________________</w:t>
      </w:r>
      <w:r w:rsidR="003E30E2">
        <w:t>_______________________________</w:t>
      </w:r>
    </w:p>
    <w:p w:rsidR="00791F60" w:rsidRPr="003E30E2" w:rsidRDefault="00791F60" w:rsidP="0058432C">
      <w:pPr>
        <w:pStyle w:val="Antwortzeile"/>
      </w:pPr>
      <w:r w:rsidRPr="003E30E2">
        <w:t>_______________________________________________________________________</w:t>
      </w:r>
    </w:p>
    <w:p w:rsidR="000B656D" w:rsidRPr="003E30E2" w:rsidRDefault="00D32CAA" w:rsidP="00D71D79">
      <w:pPr>
        <w:pStyle w:val="AufgabemitNummerierung123"/>
      </w:pPr>
      <w:r w:rsidRPr="003E30E2">
        <w:t>Schreibe</w:t>
      </w:r>
      <w:r w:rsidR="008F325F" w:rsidRPr="003E30E2">
        <w:t xml:space="preserve"> Zahlen im Bereich von 17 bis 25 </w:t>
      </w:r>
      <w:r w:rsidRPr="003E30E2">
        <w:t xml:space="preserve">auf, die </w:t>
      </w:r>
      <w:r w:rsidR="008F325F" w:rsidRPr="003E30E2">
        <w:t>gen</w:t>
      </w:r>
      <w:r w:rsidR="00C05142">
        <w:t>auso viele Teiler wie die Zahlen 3, 7 und 13</w:t>
      </w:r>
      <w:r w:rsidRPr="003E30E2">
        <w:t xml:space="preserve"> haben.</w:t>
      </w:r>
    </w:p>
    <w:p w:rsidR="008F325F" w:rsidRPr="003E30E2" w:rsidRDefault="004C6A3A" w:rsidP="0058432C">
      <w:pPr>
        <w:pStyle w:val="Antwortzeile"/>
      </w:pPr>
      <w:r w:rsidRPr="003E30E2">
        <w:t>_______________________________________________________________________</w:t>
      </w:r>
    </w:p>
    <w:p w:rsidR="000C69F5" w:rsidRPr="003E30E2" w:rsidRDefault="000C69F5" w:rsidP="003E30E2">
      <w:pPr>
        <w:pStyle w:val="AufgabeohneNummerierungnachTabelle"/>
        <w:spacing w:before="0" w:after="0" w:line="360" w:lineRule="auto"/>
        <w:jc w:val="center"/>
        <w:rPr>
          <w:rFonts w:cs="Arial"/>
        </w:rPr>
      </w:pPr>
    </w:p>
    <w:tbl>
      <w:tblPr>
        <w:tblStyle w:val="Tabellenraster"/>
        <w:tblW w:w="555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4A0" w:firstRow="1" w:lastRow="0" w:firstColumn="1" w:lastColumn="0" w:noHBand="0" w:noVBand="1"/>
      </w:tblPr>
      <w:tblGrid>
        <w:gridCol w:w="794"/>
        <w:gridCol w:w="794"/>
        <w:gridCol w:w="794"/>
        <w:gridCol w:w="794"/>
        <w:gridCol w:w="794"/>
        <w:gridCol w:w="794"/>
        <w:gridCol w:w="794"/>
      </w:tblGrid>
      <w:tr w:rsidR="00012B3F" w:rsidRPr="0058432C" w:rsidTr="0058432C">
        <w:trPr>
          <w:trHeight w:val="794"/>
          <w:jc w:val="center"/>
        </w:trPr>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r>
      <w:tr w:rsidR="00012B3F" w:rsidRPr="0058432C" w:rsidTr="0058432C">
        <w:trPr>
          <w:trHeight w:val="794"/>
          <w:jc w:val="center"/>
        </w:trPr>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r>
      <w:tr w:rsidR="00012B3F" w:rsidRPr="0058432C" w:rsidTr="0058432C">
        <w:trPr>
          <w:trHeight w:val="794"/>
          <w:jc w:val="center"/>
        </w:trPr>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bookmarkStart w:id="0" w:name="_GoBack"/>
            <w:bookmarkEnd w:id="0"/>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r>
      <w:tr w:rsidR="00012B3F" w:rsidRPr="0058432C" w:rsidTr="0058432C">
        <w:trPr>
          <w:trHeight w:val="794"/>
          <w:jc w:val="center"/>
        </w:trPr>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c>
          <w:tcPr>
            <w:tcW w:w="794" w:type="dxa"/>
            <w:vAlign w:val="center"/>
          </w:tcPr>
          <w:p w:rsidR="00012B3F" w:rsidRPr="0058432C" w:rsidRDefault="00012B3F" w:rsidP="0058432C">
            <w:pPr>
              <w:pStyle w:val="Tabelle"/>
            </w:pPr>
          </w:p>
        </w:tc>
      </w:tr>
    </w:tbl>
    <w:p w:rsidR="006801F0" w:rsidRPr="003E30E2" w:rsidRDefault="000C69F5" w:rsidP="003E30E2">
      <w:pPr>
        <w:pStyle w:val="Aufgabentitel"/>
        <w:spacing w:before="0" w:beforeAutospacing="0" w:after="0" w:line="360" w:lineRule="auto"/>
        <w:rPr>
          <w:rFonts w:ascii="Arial" w:hAnsi="Arial" w:cs="Arial"/>
          <w:sz w:val="28"/>
          <w:szCs w:val="28"/>
          <w:u w:val="single"/>
        </w:rPr>
      </w:pPr>
      <w:r w:rsidRPr="003E30E2">
        <w:rPr>
          <w:rFonts w:ascii="Arial" w:hAnsi="Arial" w:cs="Arial"/>
        </w:rPr>
        <w:br w:type="page"/>
      </w:r>
      <w:r w:rsidRPr="003E30E2">
        <w:rPr>
          <w:rFonts w:ascii="Arial" w:hAnsi="Arial" w:cs="Arial"/>
          <w:sz w:val="28"/>
          <w:szCs w:val="28"/>
          <w:u w:val="single"/>
        </w:rPr>
        <w:lastRenderedPageBreak/>
        <w:t>Erwartungshorizont: Plättchen legen</w:t>
      </w:r>
    </w:p>
    <w:p w:rsidR="000C69F5" w:rsidRPr="003E30E2" w:rsidRDefault="000C69F5" w:rsidP="003E30E2">
      <w:pPr>
        <w:pStyle w:val="AufgabemitNummerierung123"/>
        <w:numPr>
          <w:ilvl w:val="0"/>
          <w:numId w:val="9"/>
        </w:numPr>
        <w:spacing w:before="0" w:line="360" w:lineRule="auto"/>
        <w:rPr>
          <w:rFonts w:cs="Arial"/>
        </w:rPr>
      </w:pPr>
      <w:r w:rsidRPr="003E30E2">
        <w:rPr>
          <w:rFonts w:cs="Arial"/>
        </w:rPr>
        <w:t>–</w:t>
      </w:r>
    </w:p>
    <w:p w:rsidR="000C69F5" w:rsidRPr="003E30E2" w:rsidRDefault="000075AF" w:rsidP="003E30E2">
      <w:pPr>
        <w:pStyle w:val="AufgabemitNummerierung123"/>
        <w:spacing w:before="0" w:line="360" w:lineRule="auto"/>
        <w:rPr>
          <w:rFonts w:cs="Arial"/>
        </w:rPr>
      </w:pPr>
      <w:r w:rsidRPr="003E30E2">
        <w:rPr>
          <w:rFonts w:cs="Arial"/>
          <w:noProof/>
        </w:rPr>
        <mc:AlternateContent>
          <mc:Choice Requires="wps">
            <w:drawing>
              <wp:anchor distT="0" distB="1224280" distL="114300" distR="114300" simplePos="0" relativeHeight="251658752" behindDoc="1" locked="0" layoutInCell="1" allowOverlap="1" wp14:anchorId="04DBD2E9" wp14:editId="0036EAE6">
                <wp:simplePos x="0" y="0"/>
                <wp:positionH relativeFrom="column">
                  <wp:posOffset>214630</wp:posOffset>
                </wp:positionH>
                <wp:positionV relativeFrom="paragraph">
                  <wp:posOffset>133985</wp:posOffset>
                </wp:positionV>
                <wp:extent cx="5442585" cy="619125"/>
                <wp:effectExtent l="0" t="0" r="5715" b="9525"/>
                <wp:wrapTight wrapText="bothSides">
                  <wp:wrapPolygon edited="0">
                    <wp:start x="0" y="0"/>
                    <wp:lineTo x="0" y="21268"/>
                    <wp:lineTo x="21547" y="21268"/>
                    <wp:lineTo x="21547"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619125"/>
                        </a:xfrm>
                        <a:prstGeom prst="rect">
                          <a:avLst/>
                        </a:prstGeom>
                        <a:noFill/>
                        <a:ln w="9525">
                          <a:noFill/>
                          <a:miter lim="800000"/>
                          <a:headEnd/>
                          <a:tailEnd/>
                        </a:ln>
                      </wps:spPr>
                      <wps:txbx>
                        <w:txbxContent>
                          <w:tbl>
                            <w:tblPr>
                              <w:tblStyle w:val="TabelleAufgabe"/>
                              <w:tblW w:w="8660" w:type="dxa"/>
                              <w:tblInd w:w="0" w:type="dxa"/>
                              <w:tblLayout w:type="fixed"/>
                              <w:tblLook w:val="04A0" w:firstRow="1" w:lastRow="0" w:firstColumn="1" w:lastColumn="0" w:noHBand="0" w:noVBand="1"/>
                            </w:tblPr>
                            <w:tblGrid>
                              <w:gridCol w:w="1928"/>
                              <w:gridCol w:w="748"/>
                              <w:gridCol w:w="748"/>
                              <w:gridCol w:w="748"/>
                              <w:gridCol w:w="748"/>
                              <w:gridCol w:w="748"/>
                              <w:gridCol w:w="748"/>
                              <w:gridCol w:w="748"/>
                              <w:gridCol w:w="748"/>
                              <w:gridCol w:w="748"/>
                            </w:tblGrid>
                            <w:tr w:rsidR="000075AF" w:rsidTr="00AA15E8">
                              <w:tc>
                                <w:tcPr>
                                  <w:tcW w:w="1928" w:type="dxa"/>
                                  <w:shd w:val="clear" w:color="auto" w:fill="F2F2F2" w:themeFill="background1" w:themeFillShade="F2"/>
                                </w:tcPr>
                                <w:p w:rsidR="000075AF" w:rsidRPr="003E30E2" w:rsidRDefault="000075AF" w:rsidP="003E30E2">
                                  <w:pPr>
                                    <w:pStyle w:val="Tabelle"/>
                                    <w:spacing w:line="360" w:lineRule="auto"/>
                                    <w:jc w:val="left"/>
                                    <w:rPr>
                                      <w:rFonts w:ascii="Arial" w:hAnsi="Arial" w:cs="Arial"/>
                                    </w:rPr>
                                  </w:pPr>
                                  <w:r w:rsidRPr="003E30E2">
                                    <w:rPr>
                                      <w:rFonts w:ascii="Arial" w:hAnsi="Arial" w:cs="Arial"/>
                                    </w:rPr>
                                    <w:t>Zahl</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3</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4</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7</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8</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10</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12</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13</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15</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16</w:t>
                                  </w:r>
                                </w:p>
                              </w:tc>
                            </w:tr>
                            <w:tr w:rsidR="000075AF" w:rsidTr="00AA15E8">
                              <w:tc>
                                <w:tcPr>
                                  <w:tcW w:w="1928" w:type="dxa"/>
                                  <w:shd w:val="clear" w:color="auto" w:fill="F2F2F2" w:themeFill="background1" w:themeFillShade="F2"/>
                                </w:tcPr>
                                <w:p w:rsidR="000075AF" w:rsidRPr="003E30E2" w:rsidRDefault="000075AF" w:rsidP="003E30E2">
                                  <w:pPr>
                                    <w:pStyle w:val="Tabelle"/>
                                    <w:spacing w:line="360" w:lineRule="auto"/>
                                    <w:jc w:val="left"/>
                                    <w:rPr>
                                      <w:rFonts w:ascii="Arial" w:hAnsi="Arial" w:cs="Arial"/>
                                    </w:rPr>
                                  </w:pPr>
                                  <w:r w:rsidRPr="003E30E2">
                                    <w:rPr>
                                      <w:rFonts w:ascii="Arial" w:hAnsi="Arial" w:cs="Arial"/>
                                    </w:rPr>
                                    <w:t>Anzahl Teiler</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2</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3</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2</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4</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4</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6</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2</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4</w:t>
                                  </w:r>
                                </w:p>
                              </w:tc>
                              <w:tc>
                                <w:tcPr>
                                  <w:tcW w:w="748" w:type="dxa"/>
                                </w:tcPr>
                                <w:p w:rsidR="000075AF" w:rsidRPr="003E30E2" w:rsidRDefault="000075AF" w:rsidP="003E30E2">
                                  <w:pPr>
                                    <w:pStyle w:val="Tabelle"/>
                                    <w:spacing w:line="360" w:lineRule="auto"/>
                                    <w:rPr>
                                      <w:rFonts w:ascii="Arial" w:hAnsi="Arial" w:cs="Arial"/>
                                    </w:rPr>
                                  </w:pPr>
                                  <w:r w:rsidRPr="003E30E2">
                                    <w:rPr>
                                      <w:rFonts w:ascii="Arial" w:hAnsi="Arial" w:cs="Arial"/>
                                    </w:rPr>
                                    <w:t>5</w:t>
                                  </w:r>
                                </w:p>
                              </w:tc>
                            </w:tr>
                          </w:tbl>
                          <w:p w:rsidR="000075AF" w:rsidRDefault="000075AF" w:rsidP="000075AF"/>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9pt;margin-top:10.55pt;width:428.55pt;height:48.75pt;z-index:-251657728;visibility:visible;mso-wrap-style:square;mso-width-percent:0;mso-height-percent:0;mso-wrap-distance-left:9pt;mso-wrap-distance-top:0;mso-wrap-distance-right:9pt;mso-wrap-distance-bottom:96.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vrBwIAAPQDAAAOAAAAZHJzL2Uyb0RvYy54bWysU9tu2zAMfR+wfxD0vthJmyw1ohRduw4D&#10;ugvQ7gMUSY6FSaImKbGzrx8lp2nQvQ3zgyCa5CHPIbW6HqwhexWiBsfodFJTopwAqd2W0R9P9++W&#10;lMTEneQGnGL0oCK9Xr99s+p9o2bQgZEqEARxsek9o11KvqmqKDpleZyAVw6dLQTLE5phW8nAe0S3&#10;pprV9aLqIUgfQKgY8e/d6KTrgt+2SqRvbRtVIoZR7C2VM5Rzk89qveLNNnDfaXFsg/9DF5Zrh0VP&#10;UHc8cbIL+i8oq0WACG2aCLAVtK0WqnBANtP6FZvHjntVuKA40Z9kiv8PVnzdfw9ES0Yv6veUOG5x&#10;SE9qSK0yksyyPr2PDYY9egxMwwcYcM6Fa/QPIH5G4uC2426rbkKAvlNcYn/TnFmdpY44MYNs+i8g&#10;sQzfJShAQxtsFg/lIIiOczqcZoOtEIE/55eXs/lyTolA32J6NZ3NSwnePGf7ENMnBZbkC6MBZ1/Q&#10;+f4hptwNb55DcjEH99qYMn/jSM/o1RwhX3msTrieRltGl3X+xoXJJD86WZIT12a8YwHjjqwz0ZFy&#10;GjYDBmYpNiAPyD/AuIb4bPDSQfhNSY8ryGj8teNBUWI+O9TwYpELknRuhHNjc25wJxCK0UTJeL1N&#10;Zc9HRjeodauLDC+dHHvF1SrqHJ9B3t1zu0S9PNb1HwAAAP//AwBQSwMEFAAGAAgAAAAhAPkAXQ/g&#10;AAAACQEAAA8AAABkcnMvZG93bnJldi54bWxMj81OwzAQhO9IvIO1SNyo84NKmsapEBVw4ERboR6d&#10;eJukxOsodtv07VlOcBzNaOabYjXZXpxx9J0jBfEsAoFUO9NRo2C3fX3IQPigyejeESq4oodVeXtT&#10;6Ny4C33ieRMawSXkc62gDWHIpfR1i1b7mRuQ2Du40erAcmykGfWFy20vkyiaS6s74oVWD/jSYv29&#10;OVkFx+r6nuz8+uMYHtPDNnw97ddvlVL3d9PzEkTAKfyF4Ref0aFkpsqdyHjRK0hTJg8KkjgGwX62&#10;iBYgKg7G2RxkWcj/D8ofAAAA//8DAFBLAQItABQABgAIAAAAIQC2gziS/gAAAOEBAAATAAAAAAAA&#10;AAAAAAAAAAAAAABbQ29udGVudF9UeXBlc10ueG1sUEsBAi0AFAAGAAgAAAAhADj9If/WAAAAlAEA&#10;AAsAAAAAAAAAAAAAAAAALwEAAF9yZWxzLy5yZWxzUEsBAi0AFAAGAAgAAAAhAEoNa+sHAgAA9AMA&#10;AA4AAAAAAAAAAAAAAAAALgIAAGRycy9lMm9Eb2MueG1sUEsBAi0AFAAGAAgAAAAhAPkAXQ/gAAAA&#10;CQEAAA8AAAAAAAAAAAAAAAAAYQQAAGRycy9kb3ducmV2LnhtbFBLBQYAAAAABAAEAPMAAABuBQAA&#10;AAA=&#10;" filled="f" stroked="f">
                <v:textbox inset="1mm,1mm,1mm,1mm">
                  <w:txbxContent>
                    <w:tbl>
                      <w:tblPr>
                        <w:tblStyle w:val="TabelleAufgabe"/>
                        <w:tblW w:w="8660" w:type="dxa"/>
                        <w:tblInd w:w="0" w:type="dxa"/>
                        <w:tblLayout w:type="fixed"/>
                        <w:tblLook w:val="04A0" w:firstRow="1" w:lastRow="0" w:firstColumn="1" w:lastColumn="0" w:noHBand="0" w:noVBand="1"/>
                      </w:tblPr>
                      <w:tblGrid>
                        <w:gridCol w:w="1928"/>
                        <w:gridCol w:w="748"/>
                        <w:gridCol w:w="748"/>
                        <w:gridCol w:w="748"/>
                        <w:gridCol w:w="748"/>
                        <w:gridCol w:w="748"/>
                        <w:gridCol w:w="748"/>
                        <w:gridCol w:w="748"/>
                        <w:gridCol w:w="748"/>
                        <w:gridCol w:w="748"/>
                      </w:tblGrid>
                      <w:tr w:rsidR="000075AF" w:rsidTr="00AA15E8">
                        <w:tc>
                          <w:tcPr>
                            <w:tcW w:w="1928" w:type="dxa"/>
                            <w:shd w:val="clear" w:color="auto" w:fill="F2F2F2" w:themeFill="background1" w:themeFillShade="F2"/>
                          </w:tcPr>
                          <w:p w:rsidR="000075AF" w:rsidRPr="003E30E2" w:rsidRDefault="000075AF" w:rsidP="003E30E2">
                            <w:pPr>
                              <w:pStyle w:val="Tabelle"/>
                              <w:spacing w:line="360" w:lineRule="auto"/>
                              <w:jc w:val="left"/>
                              <w:rPr>
                                <w:rFonts w:ascii="Arial" w:hAnsi="Arial" w:cs="Arial"/>
                              </w:rPr>
                            </w:pPr>
                            <w:r w:rsidRPr="003E30E2">
                              <w:rPr>
                                <w:rFonts w:ascii="Arial" w:hAnsi="Arial" w:cs="Arial"/>
                              </w:rPr>
                              <w:t>Zahl</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3</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4</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7</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8</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10</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12</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13</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15</w:t>
                            </w:r>
                          </w:p>
                        </w:tc>
                        <w:tc>
                          <w:tcPr>
                            <w:tcW w:w="748" w:type="dxa"/>
                            <w:shd w:val="clear" w:color="auto" w:fill="F2F2F2" w:themeFill="background1" w:themeFillShade="F2"/>
                          </w:tcPr>
                          <w:p w:rsidR="000075AF" w:rsidRPr="003E30E2" w:rsidRDefault="000075AF" w:rsidP="003E30E2">
                            <w:pPr>
                              <w:pStyle w:val="Tabelle"/>
                              <w:spacing w:line="360" w:lineRule="auto"/>
                              <w:rPr>
                                <w:rFonts w:ascii="Arial" w:hAnsi="Arial" w:cs="Arial"/>
                              </w:rPr>
                            </w:pPr>
                            <w:r w:rsidRPr="003E30E2">
                              <w:rPr>
                                <w:rFonts w:ascii="Arial" w:hAnsi="Arial" w:cs="Arial"/>
                              </w:rPr>
                              <w:t>16</w:t>
                            </w:r>
                          </w:p>
                        </w:tc>
                      </w:tr>
                      <w:tr w:rsidR="000075AF" w:rsidTr="00AA15E8">
                        <w:tc>
                          <w:tcPr>
                            <w:tcW w:w="1928" w:type="dxa"/>
                            <w:shd w:val="clear" w:color="auto" w:fill="F2F2F2" w:themeFill="background1" w:themeFillShade="F2"/>
                          </w:tcPr>
                          <w:p w:rsidR="000075AF" w:rsidRPr="003E30E2" w:rsidRDefault="000075AF" w:rsidP="003E30E2">
                            <w:pPr>
                              <w:pStyle w:val="Tabelle"/>
                              <w:spacing w:line="360" w:lineRule="auto"/>
                              <w:jc w:val="left"/>
                              <w:rPr>
                                <w:rFonts w:ascii="Arial" w:hAnsi="Arial" w:cs="Arial"/>
                              </w:rPr>
                            </w:pPr>
                            <w:r w:rsidRPr="003E30E2">
                              <w:rPr>
                                <w:rFonts w:ascii="Arial" w:hAnsi="Arial" w:cs="Arial"/>
                              </w:rPr>
                              <w:t>Anzahl Teiler</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2</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3</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2</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4</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4</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6</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2</w:t>
                            </w:r>
                          </w:p>
                        </w:tc>
                        <w:tc>
                          <w:tcPr>
                            <w:tcW w:w="748" w:type="dxa"/>
                          </w:tcPr>
                          <w:p w:rsidR="000075AF" w:rsidRPr="003E30E2" w:rsidRDefault="000075AF" w:rsidP="003E30E2">
                            <w:pPr>
                              <w:pStyle w:val="Tabelle"/>
                              <w:spacing w:line="360" w:lineRule="auto"/>
                              <w:rPr>
                                <w:rStyle w:val="SchwacherVerweis"/>
                                <w:rFonts w:ascii="Arial" w:hAnsi="Arial" w:cs="Arial"/>
                                <w:color w:val="FF0000"/>
                              </w:rPr>
                            </w:pPr>
                            <w:r w:rsidRPr="003E30E2">
                              <w:rPr>
                                <w:rStyle w:val="SchwacherVerweis"/>
                                <w:rFonts w:ascii="Arial" w:hAnsi="Arial" w:cs="Arial"/>
                                <w:color w:val="FF0000"/>
                              </w:rPr>
                              <w:t>4</w:t>
                            </w:r>
                          </w:p>
                        </w:tc>
                        <w:tc>
                          <w:tcPr>
                            <w:tcW w:w="748" w:type="dxa"/>
                          </w:tcPr>
                          <w:p w:rsidR="000075AF" w:rsidRPr="003E30E2" w:rsidRDefault="000075AF" w:rsidP="003E30E2">
                            <w:pPr>
                              <w:pStyle w:val="Tabelle"/>
                              <w:spacing w:line="360" w:lineRule="auto"/>
                              <w:rPr>
                                <w:rFonts w:ascii="Arial" w:hAnsi="Arial" w:cs="Arial"/>
                              </w:rPr>
                            </w:pPr>
                            <w:r w:rsidRPr="003E30E2">
                              <w:rPr>
                                <w:rFonts w:ascii="Arial" w:hAnsi="Arial" w:cs="Arial"/>
                              </w:rPr>
                              <w:t>5</w:t>
                            </w:r>
                          </w:p>
                        </w:tc>
                      </w:tr>
                    </w:tbl>
                    <w:p w:rsidR="000075AF" w:rsidRDefault="000075AF" w:rsidP="000075AF"/>
                  </w:txbxContent>
                </v:textbox>
                <w10:wrap type="tight"/>
              </v:shape>
            </w:pict>
          </mc:Fallback>
        </mc:AlternateContent>
      </w:r>
    </w:p>
    <w:p w:rsidR="000C69F5" w:rsidRPr="003E30E2" w:rsidRDefault="00C05142" w:rsidP="003E30E2">
      <w:pPr>
        <w:pStyle w:val="AufgabemitNummerierung123"/>
        <w:spacing w:before="60" w:line="360" w:lineRule="auto"/>
        <w:rPr>
          <w:rFonts w:cs="Arial"/>
        </w:rPr>
      </w:pPr>
      <w:r>
        <w:rPr>
          <w:rFonts w:cs="Arial"/>
        </w:rPr>
        <w:t xml:space="preserve">Diese Zahlen haben jeweils genau 2 Teiler: 1 und die Zahl selbst </w:t>
      </w:r>
    </w:p>
    <w:p w:rsidR="000C69F5" w:rsidRPr="003E30E2" w:rsidRDefault="000C69F5" w:rsidP="003E30E2">
      <w:pPr>
        <w:pStyle w:val="AufgabemitNummerierung123"/>
        <w:spacing w:before="0" w:line="360" w:lineRule="auto"/>
        <w:rPr>
          <w:rFonts w:cs="Arial"/>
        </w:rPr>
      </w:pPr>
      <w:r w:rsidRPr="003E30E2">
        <w:rPr>
          <w:rFonts w:cs="Arial"/>
        </w:rPr>
        <w:t>17, 19 und 23</w:t>
      </w:r>
    </w:p>
    <w:sectPr w:rsidR="000C69F5" w:rsidRPr="003E30E2" w:rsidSect="009E73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2D" w:rsidRDefault="001A502D" w:rsidP="00862F81">
      <w:pPr>
        <w:spacing w:after="0" w:line="240" w:lineRule="auto"/>
      </w:pPr>
      <w:r>
        <w:separator/>
      </w:r>
    </w:p>
  </w:endnote>
  <w:endnote w:type="continuationSeparator" w:id="0">
    <w:p w:rsidR="001A502D" w:rsidRDefault="001A502D" w:rsidP="0086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4C" w:rsidRPr="00D421E2" w:rsidRDefault="00231D4C" w:rsidP="00D421E2">
    <w:pPr>
      <w:pStyle w:val="Fuzeile"/>
      <w:ind w:left="1416"/>
      <w:rPr>
        <w:rFonts w:ascii="Arial" w:hAnsi="Arial" w:cs="Arial"/>
        <w:sz w:val="16"/>
        <w:szCs w:val="16"/>
      </w:rPr>
    </w:pPr>
    <w:r>
      <w:rPr>
        <w:noProof/>
        <w:lang w:eastAsia="de-DE"/>
      </w:rPr>
      <w:drawing>
        <wp:anchor distT="0" distB="0" distL="114300" distR="114300" simplePos="0" relativeHeight="251660288" behindDoc="0" locked="0" layoutInCell="1" allowOverlap="1" wp14:anchorId="4A3D8626" wp14:editId="355042F0">
          <wp:simplePos x="0" y="0"/>
          <wp:positionH relativeFrom="column">
            <wp:posOffset>-5080</wp:posOffset>
          </wp:positionH>
          <wp:positionV relativeFrom="paragraph">
            <wp:posOffset>192405</wp:posOffset>
          </wp:positionV>
          <wp:extent cx="859790" cy="302895"/>
          <wp:effectExtent l="0" t="0" r="0" b="1905"/>
          <wp:wrapNone/>
          <wp:docPr id="5" name="Grafik 5" descr="Creative Commons Lizenzvertra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60" name="Grafik 260" descr="Creative Commons Lizenzvertra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02895"/>
                  </a:xfrm>
                  <a:prstGeom prst="rect">
                    <a:avLst/>
                  </a:prstGeom>
                  <a:noFill/>
                </pic:spPr>
              </pic:pic>
            </a:graphicData>
          </a:graphic>
          <wp14:sizeRelH relativeFrom="margin">
            <wp14:pctWidth>0</wp14:pctWidth>
          </wp14:sizeRelH>
          <wp14:sizeRelV relativeFrom="margin">
            <wp14:pctHeight>0</wp14:pctHeight>
          </wp14:sizeRelV>
        </wp:anchor>
      </w:drawing>
    </w:r>
    <w:r w:rsidR="002B204C">
      <w:br/>
    </w:r>
    <w:r w:rsidR="002B204C" w:rsidRPr="002B204C">
      <w:rPr>
        <w:rFonts w:ascii="Arial" w:hAnsi="Arial" w:cs="Arial"/>
        <w:sz w:val="16"/>
        <w:szCs w:val="16"/>
      </w:rPr>
      <w:t>Aufgabenpool „</w:t>
    </w:r>
    <w:r w:rsidR="007746B7">
      <w:rPr>
        <w:rFonts w:ascii="Arial" w:hAnsi="Arial" w:cs="Arial"/>
        <w:sz w:val="16"/>
        <w:szCs w:val="16"/>
      </w:rPr>
      <w:t>Primzahlen</w:t>
    </w:r>
    <w:r w:rsidR="002B204C" w:rsidRPr="002B204C">
      <w:rPr>
        <w:rFonts w:ascii="Arial" w:hAnsi="Arial" w:cs="Arial"/>
        <w:sz w:val="16"/>
        <w:szCs w:val="16"/>
      </w:rPr>
      <w:t xml:space="preserve">“ von Universität Leipzig </w:t>
    </w:r>
    <w:r w:rsidR="00102E0C" w:rsidRPr="00102E0C">
      <w:rPr>
        <w:rFonts w:ascii="Arial" w:hAnsi="Arial" w:cs="Arial"/>
        <w:sz w:val="16"/>
        <w:szCs w:val="16"/>
      </w:rPr>
      <w:t xml:space="preserve">(Büchler, </w:t>
    </w:r>
    <w:proofErr w:type="spellStart"/>
    <w:r w:rsidR="00102E0C" w:rsidRPr="00102E0C">
      <w:rPr>
        <w:rFonts w:ascii="Arial" w:hAnsi="Arial" w:cs="Arial"/>
        <w:sz w:val="16"/>
        <w:szCs w:val="16"/>
      </w:rPr>
      <w:t>Dämering</w:t>
    </w:r>
    <w:proofErr w:type="spellEnd"/>
    <w:r w:rsidR="00102E0C" w:rsidRPr="00102E0C">
      <w:rPr>
        <w:rFonts w:ascii="Arial" w:hAnsi="Arial" w:cs="Arial"/>
        <w:sz w:val="16"/>
        <w:szCs w:val="16"/>
      </w:rPr>
      <w:t xml:space="preserve">, Kern, </w:t>
    </w:r>
    <w:proofErr w:type="spellStart"/>
    <w:r w:rsidR="00102E0C" w:rsidRPr="00102E0C">
      <w:rPr>
        <w:rFonts w:ascii="Arial" w:hAnsi="Arial" w:cs="Arial"/>
        <w:sz w:val="16"/>
        <w:szCs w:val="16"/>
      </w:rPr>
      <w:t>Klemd</w:t>
    </w:r>
    <w:proofErr w:type="spellEnd"/>
    <w:r w:rsidR="00102E0C" w:rsidRPr="00102E0C">
      <w:rPr>
        <w:rFonts w:ascii="Arial" w:hAnsi="Arial" w:cs="Arial"/>
        <w:sz w:val="16"/>
        <w:szCs w:val="16"/>
      </w:rPr>
      <w:t>, Mütze, Uhlig)</w:t>
    </w:r>
    <w:r w:rsidR="002B204C" w:rsidRPr="002B204C">
      <w:rPr>
        <w:rFonts w:ascii="Arial" w:hAnsi="Arial" w:cs="Arial"/>
        <w:sz w:val="16"/>
        <w:szCs w:val="16"/>
      </w:rPr>
      <w:t xml:space="preserve"> ist lizenziert unter einer </w:t>
    </w:r>
    <w:hyperlink r:id="rId3" w:history="1">
      <w:r w:rsidR="002B204C" w:rsidRPr="002B204C">
        <w:rPr>
          <w:rStyle w:val="Hyperlink"/>
          <w:rFonts w:ascii="Arial" w:hAnsi="Arial" w:cs="Arial"/>
          <w:sz w:val="16"/>
          <w:szCs w:val="16"/>
        </w:rPr>
        <w:t>Creative Commons Namensnennung - Weitergabe unter gleichen Bedingungen 4.0 International Lizenz</w:t>
      </w:r>
    </w:hyperlink>
    <w:r w:rsidR="002B204C" w:rsidRPr="002B204C">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2D" w:rsidRDefault="001A502D" w:rsidP="00862F81">
      <w:pPr>
        <w:spacing w:after="0" w:line="240" w:lineRule="auto"/>
      </w:pPr>
      <w:r>
        <w:separator/>
      </w:r>
    </w:p>
  </w:footnote>
  <w:footnote w:type="continuationSeparator" w:id="0">
    <w:p w:rsidR="001A502D" w:rsidRDefault="001A502D" w:rsidP="0086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4C" w:rsidRPr="002B204C" w:rsidRDefault="002B204C" w:rsidP="002B204C">
    <w:pPr>
      <w:pStyle w:val="Kopfzeile"/>
      <w:jc w:val="center"/>
      <w:rPr>
        <w:sz w:val="18"/>
        <w:szCs w:val="18"/>
      </w:rPr>
    </w:pPr>
    <w:r w:rsidRPr="002B204C">
      <w:rPr>
        <w:rFonts w:ascii="Arial" w:hAnsi="Arial" w:cs="Arial"/>
        <w:sz w:val="18"/>
        <w:szCs w:val="18"/>
      </w:rPr>
      <w:t>Aufgabenpool „</w:t>
    </w:r>
    <w:r w:rsidR="007746B7">
      <w:rPr>
        <w:rFonts w:ascii="Arial" w:hAnsi="Arial" w:cs="Arial"/>
        <w:sz w:val="18"/>
        <w:szCs w:val="18"/>
      </w:rPr>
      <w:t>Primzahlen</w:t>
    </w:r>
    <w:r w:rsidRPr="002B204C">
      <w:rPr>
        <w:rFonts w:ascii="Arial" w:hAnsi="Arial" w:cs="Arial"/>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B7" w:rsidRDefault="007746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437FE9"/>
    <w:multiLevelType w:val="hybridMultilevel"/>
    <w:tmpl w:val="B994F612"/>
    <w:lvl w:ilvl="0" w:tplc="AE9C3E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480D76"/>
    <w:multiLevelType w:val="hybridMultilevel"/>
    <w:tmpl w:val="D7D6B726"/>
    <w:lvl w:ilvl="0" w:tplc="4CA834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DE0D63"/>
    <w:multiLevelType w:val="hybridMultilevel"/>
    <w:tmpl w:val="C7964BB2"/>
    <w:lvl w:ilvl="0" w:tplc="E228A4E0">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D80DB3"/>
    <w:multiLevelType w:val="hybridMultilevel"/>
    <w:tmpl w:val="466280EE"/>
    <w:lvl w:ilvl="0" w:tplc="D248A1EC">
      <w:start w:val="1"/>
      <w:numFmt w:val="decimal"/>
      <w:pStyle w:val="AufgabemitNummerierung12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
    <w:nsid w:val="607775B4"/>
    <w:multiLevelType w:val="hybridMultilevel"/>
    <w:tmpl w:val="AA8C62A4"/>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7">
    <w:nsid w:val="7AC240C8"/>
    <w:multiLevelType w:val="hybridMultilevel"/>
    <w:tmpl w:val="287C6766"/>
    <w:lvl w:ilvl="0" w:tplc="896200B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305"/>
        </w:tabs>
        <w:ind w:left="1305" w:hanging="360"/>
      </w:pPr>
      <w:rPr>
        <w:rFonts w:cs="Times New Roman"/>
      </w:rPr>
    </w:lvl>
    <w:lvl w:ilvl="2" w:tplc="0407001B" w:tentative="1">
      <w:start w:val="1"/>
      <w:numFmt w:val="lowerRoman"/>
      <w:lvlText w:val="%3."/>
      <w:lvlJc w:val="right"/>
      <w:pPr>
        <w:tabs>
          <w:tab w:val="num" w:pos="2025"/>
        </w:tabs>
        <w:ind w:left="2025" w:hanging="180"/>
      </w:pPr>
      <w:rPr>
        <w:rFonts w:cs="Times New Roman"/>
      </w:rPr>
    </w:lvl>
    <w:lvl w:ilvl="3" w:tplc="0407000F" w:tentative="1">
      <w:start w:val="1"/>
      <w:numFmt w:val="decimal"/>
      <w:lvlText w:val="%4."/>
      <w:lvlJc w:val="left"/>
      <w:pPr>
        <w:tabs>
          <w:tab w:val="num" w:pos="2745"/>
        </w:tabs>
        <w:ind w:left="2745" w:hanging="360"/>
      </w:pPr>
      <w:rPr>
        <w:rFonts w:cs="Times New Roman"/>
      </w:rPr>
    </w:lvl>
    <w:lvl w:ilvl="4" w:tplc="04070019" w:tentative="1">
      <w:start w:val="1"/>
      <w:numFmt w:val="lowerLetter"/>
      <w:lvlText w:val="%5."/>
      <w:lvlJc w:val="left"/>
      <w:pPr>
        <w:tabs>
          <w:tab w:val="num" w:pos="3465"/>
        </w:tabs>
        <w:ind w:left="3465" w:hanging="360"/>
      </w:pPr>
      <w:rPr>
        <w:rFonts w:cs="Times New Roman"/>
      </w:rPr>
    </w:lvl>
    <w:lvl w:ilvl="5" w:tplc="0407001B" w:tentative="1">
      <w:start w:val="1"/>
      <w:numFmt w:val="lowerRoman"/>
      <w:lvlText w:val="%6."/>
      <w:lvlJc w:val="right"/>
      <w:pPr>
        <w:tabs>
          <w:tab w:val="num" w:pos="4185"/>
        </w:tabs>
        <w:ind w:left="4185" w:hanging="180"/>
      </w:pPr>
      <w:rPr>
        <w:rFonts w:cs="Times New Roman"/>
      </w:rPr>
    </w:lvl>
    <w:lvl w:ilvl="6" w:tplc="0407000F" w:tentative="1">
      <w:start w:val="1"/>
      <w:numFmt w:val="decimal"/>
      <w:lvlText w:val="%7."/>
      <w:lvlJc w:val="left"/>
      <w:pPr>
        <w:tabs>
          <w:tab w:val="num" w:pos="4905"/>
        </w:tabs>
        <w:ind w:left="4905" w:hanging="360"/>
      </w:pPr>
      <w:rPr>
        <w:rFonts w:cs="Times New Roman"/>
      </w:rPr>
    </w:lvl>
    <w:lvl w:ilvl="7" w:tplc="04070019" w:tentative="1">
      <w:start w:val="1"/>
      <w:numFmt w:val="lowerLetter"/>
      <w:lvlText w:val="%8."/>
      <w:lvlJc w:val="left"/>
      <w:pPr>
        <w:tabs>
          <w:tab w:val="num" w:pos="5625"/>
        </w:tabs>
        <w:ind w:left="5625" w:hanging="360"/>
      </w:pPr>
      <w:rPr>
        <w:rFonts w:cs="Times New Roman"/>
      </w:rPr>
    </w:lvl>
    <w:lvl w:ilvl="8" w:tplc="0407001B" w:tentative="1">
      <w:start w:val="1"/>
      <w:numFmt w:val="lowerRoman"/>
      <w:lvlText w:val="%9."/>
      <w:lvlJc w:val="right"/>
      <w:pPr>
        <w:tabs>
          <w:tab w:val="num" w:pos="6345"/>
        </w:tabs>
        <w:ind w:left="6345" w:hanging="180"/>
      </w:pPr>
      <w:rPr>
        <w:rFonts w:cs="Times New Roman"/>
      </w:rPr>
    </w:lvl>
  </w:abstractNum>
  <w:abstractNum w:abstractNumId="8">
    <w:nsid w:val="7B5671D9"/>
    <w:multiLevelType w:val="hybridMultilevel"/>
    <w:tmpl w:val="B61A9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5"/>
  </w:num>
  <w:num w:numId="9">
    <w:abstractNumId w:val="5"/>
    <w:lvlOverride w:ilvl="0">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style="mso-width-relative:margin;mso-height-relative:margin">
      <v:stroke endarrow="block"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74"/>
    <w:rsid w:val="000075AF"/>
    <w:rsid w:val="00012B3F"/>
    <w:rsid w:val="00033879"/>
    <w:rsid w:val="000354A6"/>
    <w:rsid w:val="00036F45"/>
    <w:rsid w:val="0008786F"/>
    <w:rsid w:val="000B656D"/>
    <w:rsid w:val="000C5349"/>
    <w:rsid w:val="000C69F5"/>
    <w:rsid w:val="000D2377"/>
    <w:rsid w:val="000E7DC6"/>
    <w:rsid w:val="000F2795"/>
    <w:rsid w:val="00102E0C"/>
    <w:rsid w:val="00134CF5"/>
    <w:rsid w:val="00161A3E"/>
    <w:rsid w:val="00164D0C"/>
    <w:rsid w:val="001805CD"/>
    <w:rsid w:val="001A502D"/>
    <w:rsid w:val="001B1748"/>
    <w:rsid w:val="001B1C4D"/>
    <w:rsid w:val="001B1C72"/>
    <w:rsid w:val="001B691E"/>
    <w:rsid w:val="002061B9"/>
    <w:rsid w:val="002237D7"/>
    <w:rsid w:val="002251F9"/>
    <w:rsid w:val="00231D4C"/>
    <w:rsid w:val="00254A0D"/>
    <w:rsid w:val="002A7181"/>
    <w:rsid w:val="002B204C"/>
    <w:rsid w:val="002C4069"/>
    <w:rsid w:val="002C7A6D"/>
    <w:rsid w:val="002F6FF5"/>
    <w:rsid w:val="00327F1B"/>
    <w:rsid w:val="00330B67"/>
    <w:rsid w:val="00347749"/>
    <w:rsid w:val="0035229C"/>
    <w:rsid w:val="0035423E"/>
    <w:rsid w:val="003B22D5"/>
    <w:rsid w:val="003B5421"/>
    <w:rsid w:val="003C0FB9"/>
    <w:rsid w:val="003C1DC7"/>
    <w:rsid w:val="003E30E2"/>
    <w:rsid w:val="003F127D"/>
    <w:rsid w:val="00450735"/>
    <w:rsid w:val="00465CEB"/>
    <w:rsid w:val="00467ABF"/>
    <w:rsid w:val="00470683"/>
    <w:rsid w:val="00476C2F"/>
    <w:rsid w:val="00491172"/>
    <w:rsid w:val="00493B2B"/>
    <w:rsid w:val="004C6A3A"/>
    <w:rsid w:val="004E7280"/>
    <w:rsid w:val="004F2B2F"/>
    <w:rsid w:val="004F34BB"/>
    <w:rsid w:val="00504C31"/>
    <w:rsid w:val="00520BC4"/>
    <w:rsid w:val="00523250"/>
    <w:rsid w:val="005565E6"/>
    <w:rsid w:val="005678EB"/>
    <w:rsid w:val="00570C5C"/>
    <w:rsid w:val="00581F5D"/>
    <w:rsid w:val="0058432C"/>
    <w:rsid w:val="00584AEC"/>
    <w:rsid w:val="00590AB5"/>
    <w:rsid w:val="005A0B69"/>
    <w:rsid w:val="005A7FB7"/>
    <w:rsid w:val="005C60BB"/>
    <w:rsid w:val="005E1930"/>
    <w:rsid w:val="005E4451"/>
    <w:rsid w:val="005E7B7F"/>
    <w:rsid w:val="006315E4"/>
    <w:rsid w:val="00640121"/>
    <w:rsid w:val="00667722"/>
    <w:rsid w:val="0067103A"/>
    <w:rsid w:val="006801F0"/>
    <w:rsid w:val="006950FA"/>
    <w:rsid w:val="006B5419"/>
    <w:rsid w:val="006C0954"/>
    <w:rsid w:val="006E3043"/>
    <w:rsid w:val="00704E8D"/>
    <w:rsid w:val="00726615"/>
    <w:rsid w:val="00747925"/>
    <w:rsid w:val="007746B7"/>
    <w:rsid w:val="00774CDF"/>
    <w:rsid w:val="00777115"/>
    <w:rsid w:val="007819EF"/>
    <w:rsid w:val="00791F60"/>
    <w:rsid w:val="00794B94"/>
    <w:rsid w:val="007A120C"/>
    <w:rsid w:val="007B422E"/>
    <w:rsid w:val="007C45F9"/>
    <w:rsid w:val="008033B0"/>
    <w:rsid w:val="00805FE5"/>
    <w:rsid w:val="008366F7"/>
    <w:rsid w:val="00836FE4"/>
    <w:rsid w:val="00857AE2"/>
    <w:rsid w:val="008616D2"/>
    <w:rsid w:val="00862F81"/>
    <w:rsid w:val="00863589"/>
    <w:rsid w:val="008825FE"/>
    <w:rsid w:val="00885C79"/>
    <w:rsid w:val="008A22DB"/>
    <w:rsid w:val="008B485D"/>
    <w:rsid w:val="008F325F"/>
    <w:rsid w:val="008F4030"/>
    <w:rsid w:val="0090348C"/>
    <w:rsid w:val="009130D1"/>
    <w:rsid w:val="00932AD4"/>
    <w:rsid w:val="00952D7F"/>
    <w:rsid w:val="009543A3"/>
    <w:rsid w:val="00957C36"/>
    <w:rsid w:val="00962F27"/>
    <w:rsid w:val="009716C0"/>
    <w:rsid w:val="009A5D2B"/>
    <w:rsid w:val="009E73F8"/>
    <w:rsid w:val="009F0EBE"/>
    <w:rsid w:val="00A34F19"/>
    <w:rsid w:val="00A47053"/>
    <w:rsid w:val="00A47F52"/>
    <w:rsid w:val="00A81674"/>
    <w:rsid w:val="00AC60E8"/>
    <w:rsid w:val="00AE6764"/>
    <w:rsid w:val="00AE695A"/>
    <w:rsid w:val="00B31074"/>
    <w:rsid w:val="00B953E3"/>
    <w:rsid w:val="00BA532B"/>
    <w:rsid w:val="00BB65CD"/>
    <w:rsid w:val="00BC68FE"/>
    <w:rsid w:val="00BC742F"/>
    <w:rsid w:val="00BE5EB8"/>
    <w:rsid w:val="00BE7DAD"/>
    <w:rsid w:val="00C05142"/>
    <w:rsid w:val="00C07C03"/>
    <w:rsid w:val="00C331EF"/>
    <w:rsid w:val="00C3554D"/>
    <w:rsid w:val="00C66540"/>
    <w:rsid w:val="00C66B25"/>
    <w:rsid w:val="00C74826"/>
    <w:rsid w:val="00C90F26"/>
    <w:rsid w:val="00CD1FF2"/>
    <w:rsid w:val="00CD40C9"/>
    <w:rsid w:val="00CF3561"/>
    <w:rsid w:val="00CF57D0"/>
    <w:rsid w:val="00CF6B02"/>
    <w:rsid w:val="00D02B55"/>
    <w:rsid w:val="00D32CAA"/>
    <w:rsid w:val="00D409EC"/>
    <w:rsid w:val="00D421E2"/>
    <w:rsid w:val="00D50E50"/>
    <w:rsid w:val="00D71D79"/>
    <w:rsid w:val="00D92152"/>
    <w:rsid w:val="00DD5CA6"/>
    <w:rsid w:val="00DD718B"/>
    <w:rsid w:val="00DE2E93"/>
    <w:rsid w:val="00E339A4"/>
    <w:rsid w:val="00E625F2"/>
    <w:rsid w:val="00E7418B"/>
    <w:rsid w:val="00E81E2E"/>
    <w:rsid w:val="00E97D39"/>
    <w:rsid w:val="00EC06AA"/>
    <w:rsid w:val="00EC13BC"/>
    <w:rsid w:val="00F316F4"/>
    <w:rsid w:val="00F41DCD"/>
    <w:rsid w:val="00F55C6D"/>
    <w:rsid w:val="00F5753E"/>
    <w:rsid w:val="00F60E4E"/>
    <w:rsid w:val="00F634E0"/>
    <w:rsid w:val="00F94CF7"/>
    <w:rsid w:val="00F97EFE"/>
    <w:rsid w:val="00FA134E"/>
    <w:rsid w:val="00FB295A"/>
    <w:rsid w:val="00FB5972"/>
    <w:rsid w:val="00FF59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674"/>
  </w:style>
  <w:style w:type="paragraph" w:styleId="berschrift1">
    <w:name w:val="heading 1"/>
    <w:basedOn w:val="Standard"/>
    <w:next w:val="Standard"/>
    <w:link w:val="berschrift1Zchn"/>
    <w:uiPriority w:val="9"/>
    <w:qFormat/>
    <w:rsid w:val="00A81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D71D79"/>
    <w:pPr>
      <w:spacing w:line="300" w:lineRule="auto"/>
    </w:pPr>
    <w:rPr>
      <w:rFonts w:ascii="Arial" w:hAnsi="Arial"/>
    </w:rPr>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D71D79"/>
    <w:pPr>
      <w:numPr>
        <w:numId w:val="8"/>
      </w:numPr>
      <w:spacing w:before="240" w:after="0"/>
      <w:ind w:left="340" w:hanging="340"/>
    </w:pPr>
  </w:style>
  <w:style w:type="paragraph" w:customStyle="1" w:styleId="Tabelle">
    <w:name w:val="Tabelle"/>
    <w:basedOn w:val="KeinLeerraum"/>
    <w:qFormat/>
    <w:rsid w:val="000B656D"/>
    <w:pPr>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
    <w:name w:val="Aufgabe_Nummerierung_manuell"/>
    <w:basedOn w:val="Standard"/>
    <w:qFormat/>
    <w:rsid w:val="00791F60"/>
    <w:pPr>
      <w:tabs>
        <w:tab w:val="left" w:pos="340"/>
      </w:tabs>
      <w:spacing w:after="120" w:line="240" w:lineRule="auto"/>
      <w:ind w:left="340" w:hanging="340"/>
    </w:pPr>
    <w:rPr>
      <w:rFonts w:eastAsiaTheme="minorEastAsia"/>
      <w:lang w:eastAsia="de-DE"/>
    </w:rPr>
  </w:style>
  <w:style w:type="paragraph" w:customStyle="1" w:styleId="AufgabeNummerierungmanuellE1">
    <w:name w:val="Aufgabe_Nummerierung_manuell_E1"/>
    <w:basedOn w:val="Standard"/>
    <w:qFormat/>
    <w:rsid w:val="0035423E"/>
    <w:pPr>
      <w:tabs>
        <w:tab w:val="left" w:pos="340"/>
        <w:tab w:val="left" w:pos="624"/>
        <w:tab w:val="left" w:pos="2552"/>
        <w:tab w:val="left" w:pos="2835"/>
        <w:tab w:val="left" w:pos="4763"/>
        <w:tab w:val="left" w:pos="5046"/>
        <w:tab w:val="left" w:pos="6974"/>
        <w:tab w:val="left" w:pos="9072"/>
      </w:tabs>
      <w:spacing w:before="120" w:after="0" w:line="240" w:lineRule="auto"/>
      <w:ind w:left="340" w:hanging="340"/>
    </w:pPr>
    <w:rPr>
      <w:rFonts w:eastAsiaTheme="minorEastAsia"/>
      <w:lang w:eastAsia="de-DE"/>
    </w:rPr>
  </w:style>
  <w:style w:type="paragraph" w:customStyle="1" w:styleId="Antwortzeile">
    <w:name w:val="Antwortzeile"/>
    <w:basedOn w:val="AufgabeNummerierungmanuellE1"/>
    <w:qFormat/>
    <w:rsid w:val="00726615"/>
    <w:pPr>
      <w:spacing w:line="360" w:lineRule="auto"/>
      <w:ind w:firstLine="0"/>
    </w:pPr>
    <w:rPr>
      <w:rFonts w:ascii="Arial" w:hAnsi="Arial"/>
    </w:rPr>
  </w:style>
  <w:style w:type="paragraph" w:customStyle="1" w:styleId="AufgabeNummerierungmanuellE2">
    <w:name w:val="Aufgabe_Nummerierung_manuell_E2"/>
    <w:basedOn w:val="AufgabeNummerierungmanuellE1"/>
    <w:qFormat/>
    <w:rsid w:val="0035423E"/>
    <w:pPr>
      <w:tabs>
        <w:tab w:val="clear" w:pos="340"/>
      </w:tabs>
      <w:ind w:left="624" w:hanging="284"/>
    </w:pPr>
  </w:style>
  <w:style w:type="character" w:styleId="SchwacherVerweis">
    <w:name w:val="Subtle Reference"/>
    <w:basedOn w:val="Absatz-Standardschriftart"/>
    <w:uiPriority w:val="31"/>
    <w:qFormat/>
    <w:rsid w:val="001B1C4D"/>
    <w:rPr>
      <w:caps w:val="0"/>
      <w:smallCaps w:val="0"/>
      <w:color w:val="ED7D31" w:themeColor="accent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674"/>
  </w:style>
  <w:style w:type="paragraph" w:styleId="berschrift1">
    <w:name w:val="heading 1"/>
    <w:basedOn w:val="Standard"/>
    <w:next w:val="Standard"/>
    <w:link w:val="berschrift1Zchn"/>
    <w:uiPriority w:val="9"/>
    <w:qFormat/>
    <w:rsid w:val="00A81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D71D79"/>
    <w:pPr>
      <w:spacing w:line="300" w:lineRule="auto"/>
    </w:pPr>
    <w:rPr>
      <w:rFonts w:ascii="Arial" w:hAnsi="Arial"/>
    </w:rPr>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D71D79"/>
    <w:pPr>
      <w:numPr>
        <w:numId w:val="8"/>
      </w:numPr>
      <w:spacing w:before="240" w:after="0"/>
      <w:ind w:left="340" w:hanging="340"/>
    </w:pPr>
  </w:style>
  <w:style w:type="paragraph" w:customStyle="1" w:styleId="Tabelle">
    <w:name w:val="Tabelle"/>
    <w:basedOn w:val="KeinLeerraum"/>
    <w:qFormat/>
    <w:rsid w:val="000B656D"/>
    <w:pPr>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
    <w:name w:val="Aufgabe_Nummerierung_manuell"/>
    <w:basedOn w:val="Standard"/>
    <w:qFormat/>
    <w:rsid w:val="00791F60"/>
    <w:pPr>
      <w:tabs>
        <w:tab w:val="left" w:pos="340"/>
      </w:tabs>
      <w:spacing w:after="120" w:line="240" w:lineRule="auto"/>
      <w:ind w:left="340" w:hanging="340"/>
    </w:pPr>
    <w:rPr>
      <w:rFonts w:eastAsiaTheme="minorEastAsia"/>
      <w:lang w:eastAsia="de-DE"/>
    </w:rPr>
  </w:style>
  <w:style w:type="paragraph" w:customStyle="1" w:styleId="AufgabeNummerierungmanuellE1">
    <w:name w:val="Aufgabe_Nummerierung_manuell_E1"/>
    <w:basedOn w:val="Standard"/>
    <w:qFormat/>
    <w:rsid w:val="0035423E"/>
    <w:pPr>
      <w:tabs>
        <w:tab w:val="left" w:pos="340"/>
        <w:tab w:val="left" w:pos="624"/>
        <w:tab w:val="left" w:pos="2552"/>
        <w:tab w:val="left" w:pos="2835"/>
        <w:tab w:val="left" w:pos="4763"/>
        <w:tab w:val="left" w:pos="5046"/>
        <w:tab w:val="left" w:pos="6974"/>
        <w:tab w:val="left" w:pos="9072"/>
      </w:tabs>
      <w:spacing w:before="120" w:after="0" w:line="240" w:lineRule="auto"/>
      <w:ind w:left="340" w:hanging="340"/>
    </w:pPr>
    <w:rPr>
      <w:rFonts w:eastAsiaTheme="minorEastAsia"/>
      <w:lang w:eastAsia="de-DE"/>
    </w:rPr>
  </w:style>
  <w:style w:type="paragraph" w:customStyle="1" w:styleId="Antwortzeile">
    <w:name w:val="Antwortzeile"/>
    <w:basedOn w:val="AufgabeNummerierungmanuellE1"/>
    <w:qFormat/>
    <w:rsid w:val="00726615"/>
    <w:pPr>
      <w:spacing w:line="360" w:lineRule="auto"/>
      <w:ind w:firstLine="0"/>
    </w:pPr>
    <w:rPr>
      <w:rFonts w:ascii="Arial" w:hAnsi="Arial"/>
    </w:rPr>
  </w:style>
  <w:style w:type="paragraph" w:customStyle="1" w:styleId="AufgabeNummerierungmanuellE2">
    <w:name w:val="Aufgabe_Nummerierung_manuell_E2"/>
    <w:basedOn w:val="AufgabeNummerierungmanuellE1"/>
    <w:qFormat/>
    <w:rsid w:val="0035423E"/>
    <w:pPr>
      <w:tabs>
        <w:tab w:val="clear" w:pos="340"/>
      </w:tabs>
      <w:ind w:left="624" w:hanging="284"/>
    </w:pPr>
  </w:style>
  <w:style w:type="character" w:styleId="SchwacherVerweis">
    <w:name w:val="Subtle Reference"/>
    <w:basedOn w:val="Absatz-Standardschriftart"/>
    <w:uiPriority w:val="31"/>
    <w:qFormat/>
    <w:rsid w:val="001B1C4D"/>
    <w:rPr>
      <w:caps w:val="0"/>
      <w:smallCaps w:val="0"/>
      <w:color w:val="ED7D31" w:themeColor="accen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148">
      <w:bodyDiv w:val="1"/>
      <w:marLeft w:val="0"/>
      <w:marRight w:val="0"/>
      <w:marTop w:val="0"/>
      <w:marBottom w:val="0"/>
      <w:divBdr>
        <w:top w:val="none" w:sz="0" w:space="0" w:color="auto"/>
        <w:left w:val="none" w:sz="0" w:space="0" w:color="auto"/>
        <w:bottom w:val="none" w:sz="0" w:space="0" w:color="auto"/>
        <w:right w:val="none" w:sz="0" w:space="0" w:color="auto"/>
      </w:divBdr>
    </w:div>
    <w:div w:id="1107576352">
      <w:bodyDiv w:val="1"/>
      <w:marLeft w:val="0"/>
      <w:marRight w:val="0"/>
      <w:marTop w:val="0"/>
      <w:marBottom w:val="0"/>
      <w:divBdr>
        <w:top w:val="none" w:sz="0" w:space="0" w:color="auto"/>
        <w:left w:val="none" w:sz="0" w:space="0" w:color="auto"/>
        <w:bottom w:val="none" w:sz="0" w:space="0" w:color="auto"/>
        <w:right w:val="none" w:sz="0" w:space="0" w:color="auto"/>
      </w:divBdr>
    </w:div>
    <w:div w:id="1529028461">
      <w:bodyDiv w:val="1"/>
      <w:marLeft w:val="0"/>
      <w:marRight w:val="0"/>
      <w:marTop w:val="0"/>
      <w:marBottom w:val="0"/>
      <w:divBdr>
        <w:top w:val="none" w:sz="0" w:space="0" w:color="auto"/>
        <w:left w:val="none" w:sz="0" w:space="0" w:color="auto"/>
        <w:bottom w:val="none" w:sz="0" w:space="0" w:color="auto"/>
        <w:right w:val="none" w:sz="0" w:space="0" w:color="auto"/>
      </w:divBdr>
      <w:divsChild>
        <w:div w:id="126358583">
          <w:marLeft w:val="0"/>
          <w:marRight w:val="0"/>
          <w:marTop w:val="0"/>
          <w:marBottom w:val="0"/>
          <w:divBdr>
            <w:top w:val="none" w:sz="0" w:space="0" w:color="auto"/>
            <w:left w:val="none" w:sz="0" w:space="0" w:color="auto"/>
            <w:bottom w:val="none" w:sz="0" w:space="0" w:color="auto"/>
            <w:right w:val="none" w:sz="0" w:space="0" w:color="auto"/>
          </w:divBdr>
        </w:div>
        <w:div w:id="211425647">
          <w:marLeft w:val="0"/>
          <w:marRight w:val="0"/>
          <w:marTop w:val="0"/>
          <w:marBottom w:val="0"/>
          <w:divBdr>
            <w:top w:val="none" w:sz="0" w:space="0" w:color="auto"/>
            <w:left w:val="none" w:sz="0" w:space="0" w:color="auto"/>
            <w:bottom w:val="none" w:sz="0" w:space="0" w:color="auto"/>
            <w:right w:val="none" w:sz="0" w:space="0" w:color="auto"/>
          </w:divBdr>
        </w:div>
        <w:div w:id="1220895031">
          <w:marLeft w:val="0"/>
          <w:marRight w:val="0"/>
          <w:marTop w:val="0"/>
          <w:marBottom w:val="0"/>
          <w:divBdr>
            <w:top w:val="none" w:sz="0" w:space="0" w:color="auto"/>
            <w:left w:val="none" w:sz="0" w:space="0" w:color="auto"/>
            <w:bottom w:val="none" w:sz="0" w:space="0" w:color="auto"/>
            <w:right w:val="none" w:sz="0" w:space="0" w:color="auto"/>
          </w:divBdr>
        </w:div>
        <w:div w:id="838472734">
          <w:marLeft w:val="0"/>
          <w:marRight w:val="0"/>
          <w:marTop w:val="0"/>
          <w:marBottom w:val="0"/>
          <w:divBdr>
            <w:top w:val="none" w:sz="0" w:space="0" w:color="auto"/>
            <w:left w:val="none" w:sz="0" w:space="0" w:color="auto"/>
            <w:bottom w:val="none" w:sz="0" w:space="0" w:color="auto"/>
            <w:right w:val="none" w:sz="0" w:space="0" w:color="auto"/>
          </w:divBdr>
        </w:div>
        <w:div w:id="1059287003">
          <w:marLeft w:val="0"/>
          <w:marRight w:val="0"/>
          <w:marTop w:val="0"/>
          <w:marBottom w:val="0"/>
          <w:divBdr>
            <w:top w:val="none" w:sz="0" w:space="0" w:color="auto"/>
            <w:left w:val="none" w:sz="0" w:space="0" w:color="auto"/>
            <w:bottom w:val="none" w:sz="0" w:space="0" w:color="auto"/>
            <w:right w:val="none" w:sz="0" w:space="0" w:color="auto"/>
          </w:divBdr>
        </w:div>
        <w:div w:id="1366632752">
          <w:marLeft w:val="0"/>
          <w:marRight w:val="0"/>
          <w:marTop w:val="0"/>
          <w:marBottom w:val="0"/>
          <w:divBdr>
            <w:top w:val="none" w:sz="0" w:space="0" w:color="auto"/>
            <w:left w:val="none" w:sz="0" w:space="0" w:color="auto"/>
            <w:bottom w:val="none" w:sz="0" w:space="0" w:color="auto"/>
            <w:right w:val="none" w:sz="0" w:space="0" w:color="auto"/>
          </w:divBdr>
        </w:div>
        <w:div w:id="625816608">
          <w:marLeft w:val="0"/>
          <w:marRight w:val="0"/>
          <w:marTop w:val="0"/>
          <w:marBottom w:val="0"/>
          <w:divBdr>
            <w:top w:val="none" w:sz="0" w:space="0" w:color="auto"/>
            <w:left w:val="none" w:sz="0" w:space="0" w:color="auto"/>
            <w:bottom w:val="none" w:sz="0" w:space="0" w:color="auto"/>
            <w:right w:val="none" w:sz="0" w:space="0" w:color="auto"/>
          </w:divBdr>
        </w:div>
        <w:div w:id="1084839545">
          <w:marLeft w:val="0"/>
          <w:marRight w:val="0"/>
          <w:marTop w:val="0"/>
          <w:marBottom w:val="0"/>
          <w:divBdr>
            <w:top w:val="none" w:sz="0" w:space="0" w:color="auto"/>
            <w:left w:val="none" w:sz="0" w:space="0" w:color="auto"/>
            <w:bottom w:val="none" w:sz="0" w:space="0" w:color="auto"/>
            <w:right w:val="none" w:sz="0" w:space="0" w:color="auto"/>
          </w:divBdr>
        </w:div>
        <w:div w:id="166528858">
          <w:marLeft w:val="0"/>
          <w:marRight w:val="0"/>
          <w:marTop w:val="0"/>
          <w:marBottom w:val="0"/>
          <w:divBdr>
            <w:top w:val="none" w:sz="0" w:space="0" w:color="auto"/>
            <w:left w:val="none" w:sz="0" w:space="0" w:color="auto"/>
            <w:bottom w:val="none" w:sz="0" w:space="0" w:color="auto"/>
            <w:right w:val="none" w:sz="0" w:space="0" w:color="auto"/>
          </w:divBdr>
        </w:div>
        <w:div w:id="150483223">
          <w:marLeft w:val="0"/>
          <w:marRight w:val="0"/>
          <w:marTop w:val="0"/>
          <w:marBottom w:val="0"/>
          <w:divBdr>
            <w:top w:val="none" w:sz="0" w:space="0" w:color="auto"/>
            <w:left w:val="none" w:sz="0" w:space="0" w:color="auto"/>
            <w:bottom w:val="none" w:sz="0" w:space="0" w:color="auto"/>
            <w:right w:val="none" w:sz="0" w:space="0" w:color="auto"/>
          </w:divBdr>
        </w:div>
        <w:div w:id="1454595318">
          <w:marLeft w:val="0"/>
          <w:marRight w:val="0"/>
          <w:marTop w:val="0"/>
          <w:marBottom w:val="0"/>
          <w:divBdr>
            <w:top w:val="none" w:sz="0" w:space="0" w:color="auto"/>
            <w:left w:val="none" w:sz="0" w:space="0" w:color="auto"/>
            <w:bottom w:val="none" w:sz="0" w:space="0" w:color="auto"/>
            <w:right w:val="none" w:sz="0" w:space="0" w:color="auto"/>
          </w:divBdr>
        </w:div>
      </w:divsChild>
    </w:div>
    <w:div w:id="2074695660">
      <w:bodyDiv w:val="1"/>
      <w:marLeft w:val="0"/>
      <w:marRight w:val="0"/>
      <w:marTop w:val="0"/>
      <w:marBottom w:val="0"/>
      <w:divBdr>
        <w:top w:val="none" w:sz="0" w:space="0" w:color="auto"/>
        <w:left w:val="none" w:sz="0" w:space="0" w:color="auto"/>
        <w:bottom w:val="none" w:sz="0" w:space="0" w:color="auto"/>
        <w:right w:val="none" w:sz="0" w:space="0" w:color="auto"/>
      </w:divBdr>
      <w:divsChild>
        <w:div w:id="606236413">
          <w:marLeft w:val="0"/>
          <w:marRight w:val="0"/>
          <w:marTop w:val="0"/>
          <w:marBottom w:val="0"/>
          <w:divBdr>
            <w:top w:val="none" w:sz="0" w:space="0" w:color="auto"/>
            <w:left w:val="none" w:sz="0" w:space="0" w:color="auto"/>
            <w:bottom w:val="none" w:sz="0" w:space="0" w:color="auto"/>
            <w:right w:val="none" w:sz="0" w:space="0" w:color="auto"/>
          </w:divBdr>
        </w:div>
        <w:div w:id="209859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E4FC-49EE-4899-BAAA-C2717F2E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Heinel</dc:creator>
  <cp:keywords/>
  <dc:description/>
  <cp:lastModifiedBy>Windows-Benutzer</cp:lastModifiedBy>
  <cp:revision>63</cp:revision>
  <cp:lastPrinted>2016-10-25T09:09:00Z</cp:lastPrinted>
  <dcterms:created xsi:type="dcterms:W3CDTF">2016-03-29T19:20:00Z</dcterms:created>
  <dcterms:modified xsi:type="dcterms:W3CDTF">2017-11-27T10:25:00Z</dcterms:modified>
</cp:coreProperties>
</file>